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767" w:rsidRDefault="008C1341">
      <w:pPr>
        <w:pStyle w:val="1"/>
        <w:spacing w:before="72"/>
      </w:pPr>
      <w:r>
        <w:t>МИНИСТЕРСТВО</w:t>
      </w:r>
      <w:r>
        <w:rPr>
          <w:spacing w:val="-4"/>
        </w:rPr>
        <w:t xml:space="preserve"> </w:t>
      </w:r>
      <w:r>
        <w:t>ПРОСВЕЩЕНИЯ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</w:p>
    <w:p w:rsidR="00392767" w:rsidRDefault="008C1341">
      <w:pPr>
        <w:spacing w:before="228" w:line="408" w:lineRule="auto"/>
        <w:ind w:left="1498" w:right="1344"/>
        <w:jc w:val="center"/>
        <w:rPr>
          <w:b/>
          <w:sz w:val="28"/>
        </w:rPr>
      </w:pPr>
      <w:r>
        <w:rPr>
          <w:b/>
          <w:sz w:val="28"/>
        </w:rPr>
        <w:t>Министерство просвещения и воспитания Ульяновской области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«Радищевский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район»</w:t>
      </w:r>
    </w:p>
    <w:p w:rsidR="00392767" w:rsidRDefault="008C1341">
      <w:pPr>
        <w:pStyle w:val="1"/>
        <w:spacing w:line="322" w:lineRule="exact"/>
        <w:ind w:left="1163"/>
      </w:pPr>
      <w:r>
        <w:t>МБОУ</w:t>
      </w:r>
      <w:r>
        <w:rPr>
          <w:spacing w:val="-3"/>
        </w:rPr>
        <w:t xml:space="preserve"> </w:t>
      </w:r>
      <w:r>
        <w:t>"Октябрьская</w:t>
      </w:r>
      <w:r>
        <w:rPr>
          <w:spacing w:val="-5"/>
        </w:rPr>
        <w:t xml:space="preserve"> </w:t>
      </w:r>
      <w:r>
        <w:t>средняя</w:t>
      </w:r>
      <w:r>
        <w:rPr>
          <w:spacing w:val="-4"/>
        </w:rPr>
        <w:t xml:space="preserve"> </w:t>
      </w:r>
      <w:r>
        <w:t>школа"</w:t>
      </w:r>
    </w:p>
    <w:p w:rsidR="00392767" w:rsidRDefault="00392767">
      <w:pPr>
        <w:pStyle w:val="a3"/>
        <w:ind w:left="0"/>
        <w:rPr>
          <w:b/>
          <w:sz w:val="30"/>
        </w:rPr>
      </w:pPr>
    </w:p>
    <w:p w:rsidR="00392767" w:rsidRDefault="00392767">
      <w:pPr>
        <w:pStyle w:val="a3"/>
        <w:ind w:left="0"/>
        <w:rPr>
          <w:b/>
          <w:sz w:val="30"/>
        </w:rPr>
      </w:pPr>
    </w:p>
    <w:p w:rsidR="00392767" w:rsidRDefault="00392767">
      <w:pPr>
        <w:pStyle w:val="a3"/>
        <w:ind w:left="0"/>
        <w:rPr>
          <w:b/>
          <w:sz w:val="30"/>
        </w:rPr>
      </w:pPr>
    </w:p>
    <w:p w:rsidR="00392767" w:rsidRDefault="00392767">
      <w:pPr>
        <w:pStyle w:val="a3"/>
        <w:spacing w:before="6"/>
        <w:ind w:left="0"/>
        <w:rPr>
          <w:b/>
          <w:sz w:val="36"/>
        </w:rPr>
      </w:pPr>
    </w:p>
    <w:p w:rsidR="00392767" w:rsidRDefault="008C1341">
      <w:pPr>
        <w:pStyle w:val="a3"/>
        <w:ind w:left="6333" w:right="2255"/>
      </w:pPr>
      <w:r>
        <w:t>Приложение к ООП</w:t>
      </w:r>
      <w:r>
        <w:rPr>
          <w:spacing w:val="1"/>
        </w:rPr>
        <w:t xml:space="preserve"> </w:t>
      </w:r>
      <w:r w:rsidR="0006225C">
        <w:t xml:space="preserve">ООО, </w:t>
      </w:r>
      <w:r>
        <w:t>утвержденной</w:t>
      </w:r>
      <w:r>
        <w:rPr>
          <w:spacing w:val="-10"/>
        </w:rPr>
        <w:t xml:space="preserve"> </w:t>
      </w:r>
      <w:r>
        <w:t>приказом</w:t>
      </w:r>
    </w:p>
    <w:p w:rsidR="00392767" w:rsidRDefault="0006225C">
      <w:pPr>
        <w:pStyle w:val="a3"/>
        <w:spacing w:before="1"/>
        <w:ind w:left="6333"/>
      </w:pPr>
      <w:r>
        <w:t>№205</w:t>
      </w:r>
      <w:r w:rsidR="008C1341">
        <w:t>-О</w:t>
      </w:r>
      <w:r w:rsidR="008C1341">
        <w:rPr>
          <w:spacing w:val="-2"/>
        </w:rPr>
        <w:t xml:space="preserve"> </w:t>
      </w:r>
      <w:r w:rsidR="008C1341">
        <w:t>от</w:t>
      </w:r>
      <w:r w:rsidR="008C1341">
        <w:rPr>
          <w:spacing w:val="-1"/>
        </w:rPr>
        <w:t xml:space="preserve"> </w:t>
      </w:r>
      <w:r>
        <w:t>23.08.2024</w:t>
      </w:r>
      <w:bookmarkStart w:id="0" w:name="_GoBack"/>
      <w:bookmarkEnd w:id="0"/>
    </w:p>
    <w:p w:rsidR="00392767" w:rsidRDefault="00392767">
      <w:pPr>
        <w:pStyle w:val="a3"/>
        <w:ind w:left="0"/>
        <w:rPr>
          <w:sz w:val="26"/>
        </w:rPr>
      </w:pPr>
    </w:p>
    <w:p w:rsidR="00392767" w:rsidRDefault="00392767">
      <w:pPr>
        <w:pStyle w:val="a3"/>
        <w:ind w:left="0"/>
        <w:rPr>
          <w:sz w:val="26"/>
        </w:rPr>
      </w:pPr>
    </w:p>
    <w:p w:rsidR="00392767" w:rsidRDefault="00392767">
      <w:pPr>
        <w:pStyle w:val="a3"/>
        <w:ind w:left="0"/>
        <w:rPr>
          <w:sz w:val="26"/>
        </w:rPr>
      </w:pPr>
    </w:p>
    <w:p w:rsidR="00392767" w:rsidRDefault="00392767">
      <w:pPr>
        <w:pStyle w:val="a3"/>
        <w:ind w:left="0"/>
        <w:rPr>
          <w:sz w:val="26"/>
        </w:rPr>
      </w:pPr>
    </w:p>
    <w:p w:rsidR="00392767" w:rsidRDefault="00392767">
      <w:pPr>
        <w:pStyle w:val="a3"/>
        <w:spacing w:before="8"/>
        <w:ind w:left="0"/>
        <w:rPr>
          <w:sz w:val="30"/>
        </w:rPr>
      </w:pPr>
    </w:p>
    <w:p w:rsidR="00392767" w:rsidRDefault="008C1341">
      <w:pPr>
        <w:pStyle w:val="1"/>
        <w:ind w:left="1163"/>
      </w:pPr>
      <w:r>
        <w:t>РАБОЧАЯ</w:t>
      </w:r>
      <w:r>
        <w:rPr>
          <w:spacing w:val="-9"/>
        </w:rPr>
        <w:t xml:space="preserve"> </w:t>
      </w:r>
      <w:r>
        <w:t>ПРОГРАММА</w:t>
      </w:r>
    </w:p>
    <w:p w:rsidR="00392767" w:rsidRDefault="00392767">
      <w:pPr>
        <w:pStyle w:val="a3"/>
        <w:ind w:left="0"/>
        <w:rPr>
          <w:b/>
          <w:sz w:val="30"/>
        </w:rPr>
      </w:pPr>
    </w:p>
    <w:p w:rsidR="00392767" w:rsidRDefault="00392767">
      <w:pPr>
        <w:pStyle w:val="a3"/>
        <w:ind w:left="0"/>
        <w:rPr>
          <w:b/>
          <w:sz w:val="30"/>
        </w:rPr>
      </w:pPr>
    </w:p>
    <w:p w:rsidR="00392767" w:rsidRDefault="00392767">
      <w:pPr>
        <w:pStyle w:val="a3"/>
        <w:spacing w:before="2"/>
        <w:ind w:left="0"/>
        <w:rPr>
          <w:b/>
          <w:sz w:val="26"/>
        </w:rPr>
      </w:pPr>
    </w:p>
    <w:p w:rsidR="00392767" w:rsidRDefault="008C1341">
      <w:pPr>
        <w:spacing w:before="1"/>
        <w:ind w:left="1164" w:right="1010"/>
        <w:jc w:val="center"/>
        <w:rPr>
          <w:b/>
          <w:sz w:val="28"/>
        </w:rPr>
      </w:pPr>
      <w:r>
        <w:rPr>
          <w:b/>
          <w:sz w:val="28"/>
        </w:rPr>
        <w:t>внеурочной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392767" w:rsidRDefault="008C1341">
      <w:pPr>
        <w:pStyle w:val="1"/>
        <w:spacing w:before="225"/>
        <w:ind w:right="1008"/>
      </w:pPr>
      <w:r>
        <w:t>«Подготовка к</w:t>
      </w:r>
      <w:r>
        <w:rPr>
          <w:spacing w:val="-3"/>
        </w:rPr>
        <w:t xml:space="preserve"> </w:t>
      </w:r>
      <w:r>
        <w:t>ГИА</w:t>
      </w:r>
      <w:r>
        <w:rPr>
          <w:spacing w:val="-2"/>
        </w:rPr>
        <w:t xml:space="preserve"> </w:t>
      </w:r>
      <w:r>
        <w:t>по истории»</w:t>
      </w:r>
    </w:p>
    <w:p w:rsidR="00392767" w:rsidRDefault="008C1341">
      <w:pPr>
        <w:spacing w:before="220"/>
        <w:ind w:left="1164" w:right="1010"/>
        <w:jc w:val="center"/>
        <w:rPr>
          <w:sz w:val="28"/>
        </w:rPr>
      </w:pPr>
      <w:r>
        <w:rPr>
          <w:sz w:val="28"/>
        </w:rPr>
        <w:t>для обучающихся 9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класса</w:t>
      </w:r>
    </w:p>
    <w:p w:rsidR="00392767" w:rsidRDefault="00392767">
      <w:pPr>
        <w:pStyle w:val="a3"/>
        <w:ind w:left="0"/>
        <w:rPr>
          <w:sz w:val="30"/>
        </w:rPr>
      </w:pPr>
    </w:p>
    <w:p w:rsidR="00392767" w:rsidRDefault="00392767">
      <w:pPr>
        <w:pStyle w:val="a3"/>
        <w:ind w:left="0"/>
        <w:rPr>
          <w:sz w:val="30"/>
        </w:rPr>
      </w:pPr>
    </w:p>
    <w:p w:rsidR="00392767" w:rsidRDefault="00392767">
      <w:pPr>
        <w:pStyle w:val="a3"/>
        <w:ind w:left="0"/>
        <w:rPr>
          <w:sz w:val="30"/>
        </w:rPr>
      </w:pPr>
    </w:p>
    <w:p w:rsidR="00392767" w:rsidRDefault="00392767">
      <w:pPr>
        <w:pStyle w:val="a3"/>
        <w:ind w:left="0"/>
        <w:rPr>
          <w:sz w:val="30"/>
        </w:rPr>
      </w:pPr>
    </w:p>
    <w:p w:rsidR="00392767" w:rsidRDefault="00392767">
      <w:pPr>
        <w:pStyle w:val="a3"/>
        <w:ind w:left="0"/>
        <w:rPr>
          <w:sz w:val="30"/>
        </w:rPr>
      </w:pPr>
    </w:p>
    <w:p w:rsidR="00392767" w:rsidRDefault="00392767">
      <w:pPr>
        <w:pStyle w:val="a3"/>
        <w:ind w:left="0"/>
        <w:rPr>
          <w:sz w:val="30"/>
        </w:rPr>
      </w:pPr>
    </w:p>
    <w:p w:rsidR="00392767" w:rsidRDefault="00392767">
      <w:pPr>
        <w:pStyle w:val="a3"/>
        <w:ind w:left="0"/>
        <w:rPr>
          <w:sz w:val="30"/>
        </w:rPr>
      </w:pPr>
    </w:p>
    <w:p w:rsidR="00392767" w:rsidRDefault="00392767">
      <w:pPr>
        <w:pStyle w:val="a3"/>
        <w:ind w:left="0"/>
        <w:rPr>
          <w:sz w:val="30"/>
        </w:rPr>
      </w:pPr>
    </w:p>
    <w:p w:rsidR="00392767" w:rsidRDefault="00392767">
      <w:pPr>
        <w:pStyle w:val="a3"/>
        <w:ind w:left="0"/>
        <w:rPr>
          <w:sz w:val="30"/>
        </w:rPr>
      </w:pPr>
    </w:p>
    <w:p w:rsidR="00392767" w:rsidRDefault="00392767">
      <w:pPr>
        <w:pStyle w:val="a3"/>
        <w:ind w:left="0"/>
        <w:rPr>
          <w:sz w:val="30"/>
        </w:rPr>
      </w:pPr>
    </w:p>
    <w:p w:rsidR="00392767" w:rsidRDefault="00392767">
      <w:pPr>
        <w:pStyle w:val="a3"/>
        <w:ind w:left="0"/>
        <w:rPr>
          <w:sz w:val="30"/>
        </w:rPr>
      </w:pPr>
    </w:p>
    <w:p w:rsidR="00392767" w:rsidRDefault="00392767">
      <w:pPr>
        <w:pStyle w:val="a3"/>
        <w:ind w:left="0"/>
        <w:rPr>
          <w:sz w:val="30"/>
        </w:rPr>
      </w:pPr>
    </w:p>
    <w:p w:rsidR="00392767" w:rsidRDefault="00392767">
      <w:pPr>
        <w:pStyle w:val="a3"/>
        <w:spacing w:before="4"/>
        <w:ind w:left="0"/>
        <w:rPr>
          <w:sz w:val="36"/>
        </w:rPr>
      </w:pPr>
    </w:p>
    <w:p w:rsidR="00392767" w:rsidRDefault="008C1341">
      <w:pPr>
        <w:pStyle w:val="1"/>
        <w:ind w:left="986"/>
      </w:pPr>
      <w:r>
        <w:t>п.</w:t>
      </w:r>
      <w:r>
        <w:rPr>
          <w:spacing w:val="-2"/>
        </w:rPr>
        <w:t xml:space="preserve"> </w:t>
      </w:r>
      <w:r>
        <w:t>Октябрьский,</w:t>
      </w:r>
      <w:r>
        <w:rPr>
          <w:spacing w:val="-1"/>
        </w:rPr>
        <w:t xml:space="preserve"> </w:t>
      </w:r>
      <w:r>
        <w:t>2024</w:t>
      </w:r>
    </w:p>
    <w:p w:rsidR="00392767" w:rsidRDefault="00392767">
      <w:pPr>
        <w:sectPr w:rsidR="00392767">
          <w:type w:val="continuous"/>
          <w:pgSz w:w="11910" w:h="16840"/>
          <w:pgMar w:top="1040" w:right="0" w:bottom="280" w:left="820" w:header="720" w:footer="720" w:gutter="0"/>
          <w:cols w:space="720"/>
        </w:sectPr>
      </w:pPr>
    </w:p>
    <w:p w:rsidR="00392767" w:rsidRDefault="008C1341">
      <w:pPr>
        <w:pStyle w:val="2"/>
        <w:spacing w:before="73" w:line="482" w:lineRule="auto"/>
        <w:ind w:left="673" w:right="5144" w:hanging="360"/>
        <w:jc w:val="left"/>
      </w:pPr>
      <w:r>
        <w:lastRenderedPageBreak/>
        <w:t>Планируемые результаты освоения учебного курса</w:t>
      </w:r>
      <w:r>
        <w:rPr>
          <w:spacing w:val="-57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результаты:</w:t>
      </w:r>
    </w:p>
    <w:p w:rsidR="00392767" w:rsidRDefault="008C1341">
      <w:pPr>
        <w:pStyle w:val="a3"/>
        <w:ind w:left="673" w:right="845"/>
        <w:jc w:val="both"/>
      </w:pPr>
      <w:r>
        <w:t>Учащийся</w:t>
      </w:r>
      <w:r>
        <w:rPr>
          <w:spacing w:val="1"/>
        </w:rPr>
        <w:t xml:space="preserve"> </w:t>
      </w:r>
      <w:r>
        <w:t>научится: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термины,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науке;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6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процесса в России; содержание и</w:t>
      </w:r>
      <w:r>
        <w:rPr>
          <w:spacing w:val="1"/>
        </w:rPr>
        <w:t xml:space="preserve"> </w:t>
      </w:r>
      <w:r>
        <w:t>специфику экономической, социально-политической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периоды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истории;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хронологические</w:t>
      </w:r>
      <w:r>
        <w:rPr>
          <w:spacing w:val="1"/>
        </w:rPr>
        <w:t xml:space="preserve"> </w:t>
      </w:r>
      <w:r>
        <w:t>рубежи,</w:t>
      </w:r>
      <w:r>
        <w:rPr>
          <w:spacing w:val="1"/>
        </w:rPr>
        <w:t xml:space="preserve"> </w:t>
      </w:r>
      <w:r>
        <w:t>календарные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хронологические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синхронистические таблицы; читать историческую карту с опорой на легенду; составлять</w:t>
      </w:r>
      <w:r>
        <w:rPr>
          <w:spacing w:val="1"/>
        </w:rPr>
        <w:t xml:space="preserve"> </w:t>
      </w:r>
      <w:r>
        <w:t>биографическую справку, характеристику деятельности исторической личности; соотносить</w:t>
      </w:r>
      <w:r>
        <w:rPr>
          <w:spacing w:val="-57"/>
        </w:rPr>
        <w:t xml:space="preserve"> </w:t>
      </w:r>
      <w:r>
        <w:t>единичные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различия;</w:t>
      </w:r>
      <w:r>
        <w:rPr>
          <w:spacing w:val="1"/>
        </w:rPr>
        <w:t xml:space="preserve"> </w:t>
      </w:r>
      <w:r>
        <w:t>раскрывать,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объясняются</w:t>
      </w:r>
      <w:r>
        <w:rPr>
          <w:spacing w:val="1"/>
        </w:rPr>
        <w:t xml:space="preserve"> </w:t>
      </w:r>
      <w:r>
        <w:t>различия;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личностей,</w:t>
      </w:r>
      <w:r>
        <w:rPr>
          <w:spacing w:val="1"/>
        </w:rPr>
        <w:t xml:space="preserve"> </w:t>
      </w:r>
      <w:r>
        <w:t>приводимые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литературе;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версии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выявляя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различия;</w:t>
      </w:r>
      <w:r>
        <w:rPr>
          <w:spacing w:val="-57"/>
        </w:rPr>
        <w:t xml:space="preserve"> </w:t>
      </w:r>
      <w:r>
        <w:t>определять,</w:t>
      </w:r>
      <w:r>
        <w:rPr>
          <w:spacing w:val="1"/>
        </w:rPr>
        <w:t xml:space="preserve"> </w:t>
      </w:r>
      <w:r>
        <w:t>объяснять,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наиболее</w:t>
      </w:r>
      <w:r>
        <w:rPr>
          <w:spacing w:val="61"/>
        </w:rPr>
        <w:t xml:space="preserve"> </w:t>
      </w:r>
      <w:r>
        <w:t>значительным</w:t>
      </w:r>
      <w:r>
        <w:rPr>
          <w:spacing w:val="1"/>
        </w:rPr>
        <w:t xml:space="preserve"> </w:t>
      </w:r>
      <w:r>
        <w:t>событиям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оценку;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тестовые</w:t>
      </w:r>
      <w:r>
        <w:rPr>
          <w:spacing w:val="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разной</w:t>
      </w:r>
      <w:r>
        <w:rPr>
          <w:spacing w:val="2"/>
        </w:rPr>
        <w:t xml:space="preserve"> </w:t>
      </w:r>
      <w:r>
        <w:t>степени</w:t>
      </w:r>
      <w:r>
        <w:rPr>
          <w:spacing w:val="-2"/>
        </w:rPr>
        <w:t xml:space="preserve"> </w:t>
      </w:r>
      <w:r>
        <w:t>сложности.</w:t>
      </w:r>
    </w:p>
    <w:p w:rsidR="00392767" w:rsidRDefault="00392767">
      <w:pPr>
        <w:pStyle w:val="a3"/>
        <w:spacing w:before="3"/>
        <w:ind w:left="0"/>
      </w:pPr>
    </w:p>
    <w:p w:rsidR="00392767" w:rsidRDefault="008C1341">
      <w:pPr>
        <w:pStyle w:val="2"/>
        <w:ind w:left="313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  <w:proofErr w:type="gramStart"/>
      <w:r>
        <w:t>: :</w:t>
      </w:r>
      <w:proofErr w:type="gramEnd"/>
    </w:p>
    <w:p w:rsidR="00392767" w:rsidRDefault="008C1341">
      <w:pPr>
        <w:pStyle w:val="a3"/>
        <w:ind w:right="847" w:hanging="89"/>
        <w:jc w:val="both"/>
      </w:pPr>
      <w:r>
        <w:t>формирование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(</w:t>
      </w:r>
      <w:proofErr w:type="spellStart"/>
      <w:r>
        <w:t>саморегуляция</w:t>
      </w:r>
      <w:proofErr w:type="spellEnd"/>
      <w:r>
        <w:t>,</w:t>
      </w:r>
      <w:r>
        <w:rPr>
          <w:spacing w:val="1"/>
        </w:rPr>
        <w:t xml:space="preserve"> </w:t>
      </w:r>
      <w:r>
        <w:t>стимулирование,</w:t>
      </w:r>
      <w:r>
        <w:rPr>
          <w:spacing w:val="1"/>
        </w:rPr>
        <w:t xml:space="preserve"> </w:t>
      </w:r>
      <w:r>
        <w:t>достижение)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компетентности;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страны;</w:t>
      </w:r>
      <w:r>
        <w:rPr>
          <w:spacing w:val="1"/>
        </w:rPr>
        <w:t xml:space="preserve"> </w:t>
      </w:r>
      <w:r>
        <w:t>локальной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общности;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ценностей;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социально-нравственного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поколений, способность к определению своей позиции и ответственному поведению в</w:t>
      </w:r>
      <w:r>
        <w:rPr>
          <w:spacing w:val="1"/>
        </w:rPr>
        <w:t xml:space="preserve"> </w:t>
      </w:r>
      <w:r>
        <w:t>современном обществе; понимание культурного многообразия мира, уважение к культуре</w:t>
      </w:r>
      <w:r>
        <w:rPr>
          <w:spacing w:val="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 других</w:t>
      </w:r>
      <w:r>
        <w:rPr>
          <w:spacing w:val="2"/>
        </w:rPr>
        <w:t xml:space="preserve"> </w:t>
      </w:r>
      <w:r>
        <w:t>народов, толерантность.</w:t>
      </w:r>
    </w:p>
    <w:p w:rsidR="00392767" w:rsidRDefault="00392767">
      <w:pPr>
        <w:pStyle w:val="a3"/>
        <w:spacing w:before="3"/>
        <w:ind w:left="0"/>
      </w:pPr>
    </w:p>
    <w:p w:rsidR="00392767" w:rsidRDefault="008C1341">
      <w:pPr>
        <w:pStyle w:val="2"/>
        <w:ind w:left="673"/>
      </w:pPr>
      <w:proofErr w:type="spellStart"/>
      <w:r>
        <w:t>Метапредметные</w:t>
      </w:r>
      <w:proofErr w:type="spellEnd"/>
      <w:r>
        <w:rPr>
          <w:spacing w:val="-6"/>
        </w:rPr>
        <w:t xml:space="preserve"> </w:t>
      </w:r>
      <w:r>
        <w:t>результаты:</w:t>
      </w:r>
    </w:p>
    <w:p w:rsidR="00392767" w:rsidRDefault="00392767">
      <w:pPr>
        <w:pStyle w:val="a3"/>
        <w:spacing w:before="7"/>
        <w:ind w:left="0"/>
        <w:rPr>
          <w:b/>
        </w:rPr>
      </w:pPr>
    </w:p>
    <w:p w:rsidR="00392767" w:rsidRDefault="008C1341">
      <w:pPr>
        <w:pStyle w:val="a3"/>
        <w:spacing w:before="1"/>
        <w:ind w:left="673" w:right="847"/>
        <w:jc w:val="both"/>
      </w:pPr>
      <w:r>
        <w:t>произвольно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приемом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проблемных</w:t>
      </w:r>
      <w:r>
        <w:rPr>
          <w:spacing w:val="1"/>
        </w:rPr>
        <w:t xml:space="preserve"> </w:t>
      </w:r>
      <w:r>
        <w:t>ситуаций;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на разнообразие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мнений;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основам</w:t>
      </w:r>
      <w:r>
        <w:rPr>
          <w:spacing w:val="1"/>
        </w:rPr>
        <w:t xml:space="preserve"> </w:t>
      </w:r>
      <w:r>
        <w:t>смыслового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документов;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выделять</w:t>
      </w:r>
      <w:r>
        <w:rPr>
          <w:spacing w:val="-57"/>
        </w:rPr>
        <w:t xml:space="preserve"> </w:t>
      </w:r>
      <w:r>
        <w:t>существенную информацию из текстов разных видов; уметь осуществлять анализ объектов с</w:t>
      </w:r>
      <w:r>
        <w:rPr>
          <w:spacing w:val="-57"/>
        </w:rPr>
        <w:t xml:space="preserve"> </w:t>
      </w:r>
      <w:r>
        <w:t>выделением существенных и несущественных признаков; уметь осуществлять синтез как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частей;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сравнение;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57"/>
        </w:rPr>
        <w:t xml:space="preserve"> </w:t>
      </w:r>
      <w:r>
        <w:t>причинно-следственные связи; уметь строить рассуждения в форме связи простых суждений</w:t>
      </w:r>
      <w:r>
        <w:rPr>
          <w:spacing w:val="-57"/>
        </w:rPr>
        <w:t xml:space="preserve"> </w:t>
      </w:r>
      <w:r>
        <w:t>об объекте, его строении, свойствах и связях; уметь устанавливать аналогии; осуществлять</w:t>
      </w:r>
      <w:r>
        <w:rPr>
          <w:spacing w:val="1"/>
        </w:rPr>
        <w:t xml:space="preserve"> </w:t>
      </w:r>
      <w:r>
        <w:t>расширенный поиск информации; выбирать средства для организации своего поведения;</w:t>
      </w:r>
      <w:r>
        <w:rPr>
          <w:spacing w:val="1"/>
        </w:rPr>
        <w:t xml:space="preserve"> </w:t>
      </w:r>
      <w:r>
        <w:t>запоминать и удерживать правило, инструкцию во времени; планировать, контролировать 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правилу,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61"/>
        </w:rPr>
        <w:t xml:space="preserve"> </w:t>
      </w:r>
      <w:r>
        <w:t>норм;</w:t>
      </w:r>
      <w:r>
        <w:rPr>
          <w:spacing w:val="1"/>
        </w:rPr>
        <w:t xml:space="preserve"> </w:t>
      </w:r>
      <w:r>
        <w:t>предвосхищать промежуточные и конечные результаты своих действий, а также возможные</w:t>
      </w:r>
      <w:r>
        <w:rPr>
          <w:spacing w:val="1"/>
        </w:rPr>
        <w:t xml:space="preserve"> </w:t>
      </w:r>
      <w:r>
        <w:t>ошибки;</w:t>
      </w:r>
      <w:r>
        <w:rPr>
          <w:spacing w:val="-1"/>
        </w:rPr>
        <w:t xml:space="preserve"> </w:t>
      </w:r>
      <w:r>
        <w:t>начинать и</w:t>
      </w:r>
      <w:r>
        <w:rPr>
          <w:spacing w:val="-2"/>
        </w:rPr>
        <w:t xml:space="preserve"> </w:t>
      </w:r>
      <w:r>
        <w:t>заканчивать действие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нужный</w:t>
      </w:r>
      <w:r>
        <w:rPr>
          <w:spacing w:val="-1"/>
        </w:rPr>
        <w:t xml:space="preserve"> </w:t>
      </w:r>
      <w:r>
        <w:t>момент.</w:t>
      </w:r>
    </w:p>
    <w:p w:rsidR="00392767" w:rsidRDefault="00392767">
      <w:pPr>
        <w:pStyle w:val="a3"/>
        <w:spacing w:before="7"/>
        <w:ind w:left="0"/>
        <w:rPr>
          <w:sz w:val="25"/>
        </w:rPr>
      </w:pPr>
    </w:p>
    <w:p w:rsidR="00392767" w:rsidRDefault="008C1341">
      <w:pPr>
        <w:pStyle w:val="2"/>
        <w:spacing w:line="510" w:lineRule="atLeast"/>
        <w:ind w:left="942" w:right="4042" w:firstLine="3046"/>
        <w:jc w:val="left"/>
      </w:pPr>
      <w:r>
        <w:t>Содержание учебного курса</w:t>
      </w:r>
      <w:r>
        <w:rPr>
          <w:spacing w:val="-57"/>
        </w:rPr>
        <w:t xml:space="preserve"> </w:t>
      </w:r>
      <w:r>
        <w:rPr>
          <w:color w:val="333333"/>
        </w:rPr>
        <w:t>Структура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экзаменационной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работы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формате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ГИА.</w:t>
      </w:r>
    </w:p>
    <w:p w:rsidR="00392767" w:rsidRDefault="008C1341">
      <w:pPr>
        <w:pStyle w:val="a3"/>
        <w:spacing w:before="6"/>
        <w:ind w:right="855"/>
        <w:jc w:val="both"/>
      </w:pPr>
      <w:r>
        <w:rPr>
          <w:color w:val="333333"/>
        </w:rPr>
        <w:t>Число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заданий.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Знакомство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демонстрационным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вариантом.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заполнения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бланков экзаменационной работы.</w:t>
      </w:r>
    </w:p>
    <w:p w:rsidR="00392767" w:rsidRDefault="00392767">
      <w:pPr>
        <w:jc w:val="both"/>
        <w:sectPr w:rsidR="00392767">
          <w:pgSz w:w="11910" w:h="16840"/>
          <w:pgMar w:top="1040" w:right="0" w:bottom="280" w:left="820" w:header="720" w:footer="720" w:gutter="0"/>
          <w:cols w:space="720"/>
        </w:sectPr>
      </w:pPr>
    </w:p>
    <w:p w:rsidR="00392767" w:rsidRDefault="008C1341">
      <w:pPr>
        <w:pStyle w:val="a3"/>
        <w:spacing w:before="68"/>
        <w:ind w:right="855"/>
        <w:jc w:val="both"/>
      </w:pPr>
      <w:r>
        <w:rPr>
          <w:color w:val="333333"/>
        </w:rPr>
        <w:lastRenderedPageBreak/>
        <w:t>Знакомство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критериями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оценки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выполнения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заданий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развернутым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ответом.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Требования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полноте 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правильности записи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развернутого ответа.</w:t>
      </w:r>
    </w:p>
    <w:p w:rsidR="00392767" w:rsidRDefault="00392767">
      <w:pPr>
        <w:pStyle w:val="a3"/>
        <w:spacing w:before="4"/>
        <w:ind w:left="0"/>
        <w:rPr>
          <w:sz w:val="21"/>
        </w:rPr>
      </w:pPr>
    </w:p>
    <w:p w:rsidR="00392767" w:rsidRDefault="008C1341">
      <w:pPr>
        <w:pStyle w:val="a3"/>
        <w:ind w:right="851"/>
        <w:jc w:val="both"/>
      </w:pPr>
      <w:r>
        <w:rPr>
          <w:color w:val="333333"/>
        </w:rPr>
        <w:t>История России – часть всеобщей истории. Россия – многонациональное государство.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Заселение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Евразии.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Влияние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положения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условий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занятия,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образ жизни, верования.</w:t>
      </w:r>
    </w:p>
    <w:p w:rsidR="00392767" w:rsidRDefault="008C1341">
      <w:pPr>
        <w:pStyle w:val="a3"/>
        <w:ind w:right="844"/>
        <w:jc w:val="both"/>
      </w:pPr>
      <w:r>
        <w:rPr>
          <w:color w:val="333333"/>
        </w:rPr>
        <w:t xml:space="preserve">Восточные славяне в древности (VI – IX в.) </w:t>
      </w:r>
      <w:proofErr w:type="spellStart"/>
      <w:r>
        <w:rPr>
          <w:color w:val="333333"/>
        </w:rPr>
        <w:t>Праславяне</w:t>
      </w:r>
      <w:proofErr w:type="spellEnd"/>
      <w:r>
        <w:rPr>
          <w:color w:val="333333"/>
        </w:rPr>
        <w:t>. Расселение, соседи, занятия,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общественный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строй,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верования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восточных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славян.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Предпосылки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государства.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Соседская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община.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Союзы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восточнославянских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племён </w:t>
      </w:r>
      <w:r>
        <w:rPr>
          <w:b/>
          <w:color w:val="333333"/>
        </w:rPr>
        <w:t>Древнерусское</w:t>
      </w:r>
      <w:r>
        <w:rPr>
          <w:b/>
          <w:color w:val="333333"/>
          <w:spacing w:val="-57"/>
        </w:rPr>
        <w:t xml:space="preserve"> </w:t>
      </w:r>
      <w:r>
        <w:rPr>
          <w:b/>
          <w:color w:val="333333"/>
        </w:rPr>
        <w:t>государство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(IX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-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начало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XII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в</w:t>
      </w:r>
      <w:r>
        <w:rPr>
          <w:color w:val="333333"/>
        </w:rPr>
        <w:t>.)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Новгород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Киев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центры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древнерусской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государственности. Первые Рюриковичи. Складывание крупной земельной собственности.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Древнерусские города. Русь и Византия. Владимир I и принятие христианства Расцвет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Руси при Ярославе Мудром. «Русская Правда». Русь и народы Степи. Княжеские усобицы.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Владимир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Мономах.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Международные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связи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Древней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Руси.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Распад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Древнерусского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государства.</w:t>
      </w:r>
    </w:p>
    <w:p w:rsidR="00392767" w:rsidRDefault="008C1341">
      <w:pPr>
        <w:pStyle w:val="a3"/>
        <w:spacing w:before="6"/>
        <w:ind w:right="844" w:firstLine="60"/>
        <w:jc w:val="both"/>
      </w:pPr>
      <w:r>
        <w:rPr>
          <w:b/>
          <w:color w:val="333333"/>
        </w:rPr>
        <w:t>Русские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земли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и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княжества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в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начале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удельного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периода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(начало XII -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первая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>половина XIII в.) Удельный</w:t>
      </w:r>
      <w:r>
        <w:rPr>
          <w:b/>
          <w:color w:val="333333"/>
          <w:spacing w:val="1"/>
        </w:rPr>
        <w:t xml:space="preserve"> </w:t>
      </w:r>
      <w:r>
        <w:rPr>
          <w:b/>
          <w:color w:val="333333"/>
        </w:rPr>
        <w:t xml:space="preserve">период: </w:t>
      </w:r>
      <w:r>
        <w:rPr>
          <w:color w:val="333333"/>
        </w:rPr>
        <w:t>экономические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политические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причины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раздробленности.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землевладения.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Князья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бояре.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Свободное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зависимое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население.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числа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городов.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положение,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хозяйство,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политический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крупнейших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русских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земель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(Новгород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Великий,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Киевское,</w:t>
      </w:r>
      <w:r>
        <w:rPr>
          <w:color w:val="333333"/>
          <w:spacing w:val="1"/>
        </w:rPr>
        <w:t xml:space="preserve"> </w:t>
      </w:r>
      <w:proofErr w:type="spellStart"/>
      <w:r>
        <w:rPr>
          <w:color w:val="333333"/>
        </w:rPr>
        <w:t>Владимиро</w:t>
      </w:r>
      <w:proofErr w:type="spellEnd"/>
      <w:r>
        <w:rPr>
          <w:color w:val="333333"/>
          <w:spacing w:val="1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Суздальское, </w:t>
      </w:r>
      <w:proofErr w:type="spellStart"/>
      <w:r>
        <w:rPr>
          <w:color w:val="333333"/>
        </w:rPr>
        <w:t>Галицко</w:t>
      </w:r>
      <w:proofErr w:type="spellEnd"/>
      <w:r>
        <w:rPr>
          <w:color w:val="333333"/>
        </w:rPr>
        <w:t xml:space="preserve"> - Волынское княжества). Идея единства русских земель в период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раздробленности.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«Слово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полку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Игореве».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Руси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proofErr w:type="gramStart"/>
      <w:r>
        <w:rPr>
          <w:color w:val="333333"/>
        </w:rPr>
        <w:t>до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монгольское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время</w:t>
      </w:r>
      <w:proofErr w:type="gramEnd"/>
      <w:r>
        <w:rPr>
          <w:color w:val="333333"/>
        </w:rPr>
        <w:t>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Языческая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восточных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славян.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Религиозно-культурное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влияние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Византии.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древнерусской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Единство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своеобразие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традиций в русских землях и княжествах накануне монгольского завоевания. Фольклор.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Происхождение славянской письменности. Берестяные грамоты. Зодчество и живопись.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Быт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нравы.</w:t>
      </w:r>
    </w:p>
    <w:p w:rsidR="00392767" w:rsidRDefault="008C1341">
      <w:pPr>
        <w:pStyle w:val="2"/>
        <w:spacing w:before="1" w:line="274" w:lineRule="exact"/>
      </w:pPr>
      <w:r>
        <w:rPr>
          <w:color w:val="333333"/>
        </w:rPr>
        <w:t>Борьба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внешней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опасностью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XIII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в.</w:t>
      </w:r>
    </w:p>
    <w:p w:rsidR="00392767" w:rsidRDefault="008C1341">
      <w:pPr>
        <w:pStyle w:val="a3"/>
        <w:ind w:right="845"/>
        <w:jc w:val="both"/>
      </w:pPr>
      <w:r>
        <w:rPr>
          <w:color w:val="333333"/>
        </w:rPr>
        <w:t>Чингисхан и объединение монгольских племён. Монгольские завоевания. Походы хана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Батыя на Русь.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Борьба народов нашей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страны с завоевателями. Золотая Орда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Русь.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Экспансия с Запада. Ливонский орден. Александр Невский. Сражение на Неве и Ледовое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побоище.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Последствия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монгольского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нашествия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борьбы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экспансией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Запада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дальнейшего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нашей страны.</w:t>
      </w:r>
    </w:p>
    <w:p w:rsidR="00392767" w:rsidRDefault="008C1341">
      <w:pPr>
        <w:pStyle w:val="2"/>
        <w:spacing w:before="2"/>
        <w:ind w:right="2107"/>
        <w:jc w:val="left"/>
      </w:pPr>
      <w:r>
        <w:rPr>
          <w:color w:val="333333"/>
        </w:rPr>
        <w:t>Складывание предпосылок образование Российского государства (вторая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половина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XIII -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середина XV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вв.)</w:t>
      </w:r>
    </w:p>
    <w:p w:rsidR="00392767" w:rsidRDefault="008C1341">
      <w:pPr>
        <w:pStyle w:val="a3"/>
        <w:ind w:right="841"/>
      </w:pPr>
      <w:r>
        <w:rPr>
          <w:color w:val="333333"/>
        </w:rPr>
        <w:t>Русские</w:t>
      </w:r>
      <w:r>
        <w:rPr>
          <w:color w:val="333333"/>
          <w:spacing w:val="8"/>
        </w:rPr>
        <w:t xml:space="preserve"> </w:t>
      </w:r>
      <w:r>
        <w:rPr>
          <w:color w:val="333333"/>
        </w:rPr>
        <w:t>земли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во</w:t>
      </w:r>
      <w:r>
        <w:rPr>
          <w:color w:val="333333"/>
          <w:spacing w:val="10"/>
        </w:rPr>
        <w:t xml:space="preserve"> </w:t>
      </w:r>
      <w:r>
        <w:rPr>
          <w:color w:val="333333"/>
        </w:rPr>
        <w:t>второй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половине</w:t>
      </w:r>
      <w:r>
        <w:rPr>
          <w:color w:val="333333"/>
          <w:spacing w:val="9"/>
        </w:rPr>
        <w:t xml:space="preserve"> </w:t>
      </w:r>
      <w:r>
        <w:rPr>
          <w:color w:val="333333"/>
        </w:rPr>
        <w:t>XIII</w:t>
      </w:r>
      <w:r>
        <w:rPr>
          <w:color w:val="333333"/>
          <w:spacing w:val="1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10"/>
        </w:rPr>
        <w:t xml:space="preserve"> </w:t>
      </w:r>
      <w:r>
        <w:rPr>
          <w:color w:val="333333"/>
        </w:rPr>
        <w:t>середине</w:t>
      </w:r>
      <w:r>
        <w:rPr>
          <w:color w:val="333333"/>
          <w:spacing w:val="9"/>
        </w:rPr>
        <w:t xml:space="preserve"> </w:t>
      </w:r>
      <w:r>
        <w:rPr>
          <w:color w:val="333333"/>
        </w:rPr>
        <w:t>XV</w:t>
      </w:r>
      <w:r>
        <w:rPr>
          <w:color w:val="333333"/>
          <w:spacing w:val="9"/>
        </w:rPr>
        <w:t xml:space="preserve"> </w:t>
      </w:r>
      <w:r>
        <w:rPr>
          <w:color w:val="333333"/>
        </w:rPr>
        <w:t>вв.</w:t>
      </w:r>
      <w:r>
        <w:rPr>
          <w:color w:val="333333"/>
          <w:spacing w:val="10"/>
        </w:rPr>
        <w:t xml:space="preserve"> </w:t>
      </w:r>
      <w:r>
        <w:rPr>
          <w:color w:val="333333"/>
        </w:rPr>
        <w:t>Борьба</w:t>
      </w:r>
      <w:r>
        <w:rPr>
          <w:color w:val="333333"/>
          <w:spacing w:val="10"/>
        </w:rPr>
        <w:t xml:space="preserve"> </w:t>
      </w:r>
      <w:r>
        <w:rPr>
          <w:color w:val="333333"/>
        </w:rPr>
        <w:t>против</w:t>
      </w:r>
      <w:r>
        <w:rPr>
          <w:color w:val="333333"/>
          <w:spacing w:val="9"/>
        </w:rPr>
        <w:t xml:space="preserve"> </w:t>
      </w:r>
      <w:r>
        <w:rPr>
          <w:color w:val="333333"/>
        </w:rPr>
        <w:t>ордынского</w:t>
      </w:r>
      <w:r>
        <w:rPr>
          <w:color w:val="333333"/>
          <w:spacing w:val="10"/>
        </w:rPr>
        <w:t xml:space="preserve"> </w:t>
      </w:r>
      <w:r>
        <w:rPr>
          <w:color w:val="333333"/>
        </w:rPr>
        <w:t>ига.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Русские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земли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составе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Великого княжества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Литовского.</w:t>
      </w:r>
    </w:p>
    <w:p w:rsidR="00392767" w:rsidRDefault="008C1341">
      <w:pPr>
        <w:pStyle w:val="a3"/>
        <w:ind w:right="844"/>
        <w:jc w:val="both"/>
      </w:pPr>
      <w:r>
        <w:rPr>
          <w:color w:val="333333"/>
        </w:rPr>
        <w:t>Восстановление хозяйства на Руси. Вотчинное, монастырское, помещичье и черносошное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землевладение.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Города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объединении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русских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земель.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Иван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Калита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утверждение ведущей роли Москвы. Куликовская битва. Дмитрий Донской. Роль церкви в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общественной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жизни.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Сергий Радонежский.</w:t>
      </w:r>
    </w:p>
    <w:p w:rsidR="00392767" w:rsidRDefault="008C1341">
      <w:pPr>
        <w:pStyle w:val="a3"/>
        <w:spacing w:before="1"/>
        <w:ind w:right="845"/>
        <w:jc w:val="both"/>
      </w:pPr>
      <w:r>
        <w:rPr>
          <w:b/>
          <w:color w:val="333333"/>
        </w:rPr>
        <w:t>Завершение</w:t>
      </w:r>
      <w:r>
        <w:rPr>
          <w:b/>
          <w:color w:val="333333"/>
          <w:spacing w:val="61"/>
        </w:rPr>
        <w:t xml:space="preserve"> </w:t>
      </w:r>
      <w:r>
        <w:rPr>
          <w:b/>
          <w:color w:val="333333"/>
        </w:rPr>
        <w:t>образования</w:t>
      </w:r>
      <w:r>
        <w:rPr>
          <w:b/>
          <w:color w:val="333333"/>
          <w:spacing w:val="61"/>
        </w:rPr>
        <w:t xml:space="preserve"> </w:t>
      </w:r>
      <w:r>
        <w:rPr>
          <w:b/>
          <w:color w:val="333333"/>
        </w:rPr>
        <w:t>Российского</w:t>
      </w:r>
      <w:r>
        <w:rPr>
          <w:b/>
          <w:color w:val="333333"/>
          <w:spacing w:val="61"/>
        </w:rPr>
        <w:t xml:space="preserve"> </w:t>
      </w:r>
      <w:r>
        <w:rPr>
          <w:b/>
          <w:color w:val="333333"/>
        </w:rPr>
        <w:t>государства</w:t>
      </w:r>
      <w:r>
        <w:rPr>
          <w:b/>
          <w:color w:val="333333"/>
          <w:spacing w:val="61"/>
        </w:rPr>
        <w:t xml:space="preserve"> </w:t>
      </w:r>
      <w:r>
        <w:rPr>
          <w:b/>
          <w:color w:val="333333"/>
        </w:rPr>
        <w:t>в   конце   XV   -   начале   XVI</w:t>
      </w:r>
      <w:r>
        <w:rPr>
          <w:b/>
          <w:color w:val="333333"/>
          <w:spacing w:val="-57"/>
        </w:rPr>
        <w:t xml:space="preserve"> </w:t>
      </w:r>
      <w:r>
        <w:rPr>
          <w:b/>
          <w:color w:val="333333"/>
        </w:rPr>
        <w:t xml:space="preserve">вв. </w:t>
      </w:r>
      <w:r>
        <w:rPr>
          <w:color w:val="333333"/>
        </w:rPr>
        <w:t>Предпосылки образования Российского государства. Иван III. Василий III. Свержение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ордынского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ига.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Распад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Золотой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Орды.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Присоединение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Москвой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северо-восточных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северо-западных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земель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Руси.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Многонациональный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состав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населения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страны.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Становление центральных органов власти и управления. Судебник 1497 г. местничество.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Традиционный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экономики.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Русская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второй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половины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XIII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proofErr w:type="spellStart"/>
      <w:r>
        <w:rPr>
          <w:color w:val="333333"/>
        </w:rPr>
        <w:t>XVвв</w:t>
      </w:r>
      <w:proofErr w:type="spellEnd"/>
      <w:r>
        <w:rPr>
          <w:color w:val="333333"/>
        </w:rPr>
        <w:t>.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Монгольское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завоевание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Руси.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Куликовская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битва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подъём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русского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национального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самосознания.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Москва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центр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складывающейся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русской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народности.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Отражение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идеи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общерусского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единства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народном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творчестве,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летописании,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литературе.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</w:t>
      </w:r>
      <w:proofErr w:type="spellStart"/>
      <w:r>
        <w:rPr>
          <w:color w:val="333333"/>
        </w:rPr>
        <w:t>Задонщина</w:t>
      </w:r>
      <w:proofErr w:type="spellEnd"/>
      <w:r>
        <w:rPr>
          <w:color w:val="333333"/>
        </w:rPr>
        <w:t>».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Теория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«Москва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третий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Рим».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Феофан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Грек.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Строительство Московского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кремля.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Андрей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Рублев.</w:t>
      </w:r>
    </w:p>
    <w:p w:rsidR="00392767" w:rsidRDefault="00392767">
      <w:pPr>
        <w:jc w:val="both"/>
        <w:sectPr w:rsidR="00392767">
          <w:pgSz w:w="11910" w:h="16840"/>
          <w:pgMar w:top="1040" w:right="0" w:bottom="280" w:left="820" w:header="720" w:footer="720" w:gutter="0"/>
          <w:cols w:space="720"/>
        </w:sectPr>
      </w:pPr>
    </w:p>
    <w:p w:rsidR="00392767" w:rsidRDefault="008C1341">
      <w:pPr>
        <w:pStyle w:val="a3"/>
        <w:spacing w:before="68"/>
        <w:ind w:right="1089"/>
      </w:pPr>
      <w:r>
        <w:rPr>
          <w:b/>
          <w:color w:val="333333"/>
        </w:rPr>
        <w:lastRenderedPageBreak/>
        <w:t xml:space="preserve">Российское государство в XVI в. </w:t>
      </w:r>
      <w:r>
        <w:rPr>
          <w:color w:val="333333"/>
        </w:rPr>
        <w:t xml:space="preserve">Условия развития страны </w:t>
      </w:r>
      <w:proofErr w:type="gramStart"/>
      <w:r>
        <w:rPr>
          <w:color w:val="333333"/>
        </w:rPr>
        <w:t xml:space="preserve">в </w:t>
      </w:r>
      <w:proofErr w:type="spellStart"/>
      <w:r>
        <w:rPr>
          <w:color w:val="333333"/>
        </w:rPr>
        <w:t>в</w:t>
      </w:r>
      <w:proofErr w:type="spellEnd"/>
      <w:proofErr w:type="gramEnd"/>
      <w:r>
        <w:rPr>
          <w:color w:val="333333"/>
        </w:rPr>
        <w:t xml:space="preserve"> XVI в.: территория,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население, характер экономики. Предпосылки централизации страны. Иван IV Грозный.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Установление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царской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власти.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Реформы 50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– 60-х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гг.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XVI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земские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соборы.</w:t>
      </w:r>
    </w:p>
    <w:p w:rsidR="00392767" w:rsidRDefault="008C1341">
      <w:pPr>
        <w:pStyle w:val="a3"/>
        <w:spacing w:before="1"/>
        <w:ind w:right="844"/>
        <w:jc w:val="both"/>
      </w:pPr>
      <w:r>
        <w:rPr>
          <w:color w:val="333333"/>
        </w:rPr>
        <w:t>Расширение территории государства (присоединение Казанского и Астраханского ханств,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Западной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Сибири).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Ермак.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Освоение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Дикого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Казачество.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Борьба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Балтийское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побережье.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Ливонская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война.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Разгром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Ливонского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ордена.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Опричнина.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Становление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самодержавной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сословно-представительной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монархии.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Культура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Руси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XVI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в.</w:t>
      </w:r>
    </w:p>
    <w:p w:rsidR="00392767" w:rsidRDefault="008C1341">
      <w:pPr>
        <w:pStyle w:val="a3"/>
        <w:ind w:right="851"/>
        <w:jc w:val="both"/>
      </w:pPr>
      <w:r>
        <w:rPr>
          <w:color w:val="333333"/>
        </w:rPr>
        <w:t>Влияние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централизации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культурную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жизнь.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Публицистика.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«Сказание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князьях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Владимирских».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Летописные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своды.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Начало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русского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книгопечатания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Иван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Фёдоров. Оборонительное зодчество. Строительство шатровых храмов. Дионисий. Быт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нравы.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«Домострой».</w:t>
      </w:r>
    </w:p>
    <w:p w:rsidR="00392767" w:rsidRDefault="008C1341">
      <w:pPr>
        <w:pStyle w:val="a3"/>
        <w:ind w:right="848" w:firstLine="60"/>
        <w:jc w:val="both"/>
      </w:pPr>
      <w:r>
        <w:rPr>
          <w:b/>
          <w:color w:val="333333"/>
        </w:rPr>
        <w:t xml:space="preserve">Смутное время. </w:t>
      </w:r>
      <w:r>
        <w:rPr>
          <w:color w:val="333333"/>
        </w:rPr>
        <w:t>Царь Федор Иванович. Пресечение династии Рюриковичей. Б. Годунов.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Ограничение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крестьянской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свободы.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Династические,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международные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причины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Смуты.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Самозванство.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В. Шуйский.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Восстание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И.</w:t>
      </w:r>
      <w:r>
        <w:rPr>
          <w:color w:val="333333"/>
          <w:spacing w:val="1"/>
        </w:rPr>
        <w:t xml:space="preserve"> </w:t>
      </w:r>
      <w:proofErr w:type="spellStart"/>
      <w:r>
        <w:rPr>
          <w:color w:val="333333"/>
        </w:rPr>
        <w:t>Болотникова</w:t>
      </w:r>
      <w:proofErr w:type="spellEnd"/>
      <w:r>
        <w:rPr>
          <w:color w:val="333333"/>
        </w:rPr>
        <w:t>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Иностранная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интервенция.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Семибоярщина.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Борьба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против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внешней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экспансии.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Первое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Второе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ополчение.</w:t>
      </w:r>
      <w:r>
        <w:rPr>
          <w:color w:val="333333"/>
          <w:spacing w:val="-2"/>
        </w:rPr>
        <w:t xml:space="preserve"> </w:t>
      </w:r>
      <w:proofErr w:type="spellStart"/>
      <w:r>
        <w:rPr>
          <w:color w:val="333333"/>
        </w:rPr>
        <w:t>К.Минин</w:t>
      </w:r>
      <w:proofErr w:type="spellEnd"/>
      <w:r>
        <w:rPr>
          <w:color w:val="333333"/>
        </w:rPr>
        <w:t>.</w:t>
      </w:r>
      <w:r>
        <w:rPr>
          <w:color w:val="333333"/>
          <w:spacing w:val="-1"/>
        </w:rPr>
        <w:t xml:space="preserve"> </w:t>
      </w:r>
      <w:proofErr w:type="spellStart"/>
      <w:r>
        <w:rPr>
          <w:color w:val="333333"/>
        </w:rPr>
        <w:t>Д.Пожарский</w:t>
      </w:r>
      <w:proofErr w:type="spellEnd"/>
      <w:r>
        <w:rPr>
          <w:color w:val="333333"/>
        </w:rPr>
        <w:t>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Земский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Собор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1613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г.: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воцарение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Романовых.</w:t>
      </w:r>
    </w:p>
    <w:p w:rsidR="00392767" w:rsidRDefault="008C1341">
      <w:pPr>
        <w:pStyle w:val="a3"/>
        <w:spacing w:before="1"/>
        <w:ind w:right="845"/>
        <w:jc w:val="both"/>
      </w:pPr>
      <w:r>
        <w:rPr>
          <w:b/>
          <w:color w:val="333333"/>
        </w:rPr>
        <w:t xml:space="preserve">Россия в XVII в. </w:t>
      </w:r>
      <w:r>
        <w:rPr>
          <w:color w:val="333333"/>
        </w:rPr>
        <w:t>Ликвидация последствий Смуты. Царь Михаил Федорович. Патриарх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Филарет.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Восстановление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органов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власти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экономики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страны.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Соглашения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Речью</w:t>
      </w:r>
      <w:r>
        <w:rPr>
          <w:color w:val="333333"/>
          <w:spacing w:val="1"/>
        </w:rPr>
        <w:t xml:space="preserve"> </w:t>
      </w:r>
      <w:proofErr w:type="spellStart"/>
      <w:r>
        <w:rPr>
          <w:color w:val="333333"/>
        </w:rPr>
        <w:t>Посполитой</w:t>
      </w:r>
      <w:proofErr w:type="spellEnd"/>
      <w:r>
        <w:rPr>
          <w:color w:val="333333"/>
          <w:spacing w:val="-2"/>
        </w:rPr>
        <w:t xml:space="preserve"> </w:t>
      </w:r>
      <w:r>
        <w:rPr>
          <w:color w:val="333333"/>
        </w:rPr>
        <w:t>и Турцией. Смоленская война.</w:t>
      </w:r>
    </w:p>
    <w:p w:rsidR="00392767" w:rsidRDefault="008C1341">
      <w:pPr>
        <w:pStyle w:val="a3"/>
        <w:ind w:right="853"/>
        <w:jc w:val="both"/>
      </w:pPr>
      <w:r>
        <w:rPr>
          <w:color w:val="333333"/>
        </w:rPr>
        <w:t>Территория и хозяйство России в первой половине XVII в. Освоение Сибири, Дальнего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Востока,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Дикого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Окончательное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оформление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крепостного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Прикрепление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городского населения к посадам. Развитие торговых связей. Новоторговый устав. Начало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складывания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всероссийского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рынка.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Ярмарки.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мелкотоварного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производства.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Мануфактуры.</w:t>
      </w:r>
    </w:p>
    <w:p w:rsidR="00392767" w:rsidRDefault="008C1341">
      <w:pPr>
        <w:pStyle w:val="a3"/>
        <w:ind w:right="849"/>
        <w:jc w:val="both"/>
      </w:pPr>
      <w:r>
        <w:rPr>
          <w:color w:val="333333"/>
        </w:rPr>
        <w:t>Царь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Алексей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Михайлович.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Шаги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абсолютизму.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«Соборное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Уложение»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1649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Центральное и местное управление. Приказная система. Раскол в русской православной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церкви. Никон и Аввакум. Социальные движения второй половины XVII в. Медный бунт.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Восстание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Разина. Царь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Федор Алексеевич.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Отмена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местничества.</w:t>
      </w:r>
    </w:p>
    <w:p w:rsidR="00392767" w:rsidRDefault="008C1341">
      <w:pPr>
        <w:pStyle w:val="a3"/>
        <w:ind w:right="847"/>
        <w:jc w:val="both"/>
      </w:pPr>
      <w:r>
        <w:rPr>
          <w:color w:val="333333"/>
        </w:rPr>
        <w:t>Основные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направления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внешней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политики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второй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половине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XVII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Запорожская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сечь.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Освободительная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война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1648-1654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гг.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руководством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Хмельницкого. </w:t>
      </w:r>
      <w:proofErr w:type="spellStart"/>
      <w:r>
        <w:rPr>
          <w:color w:val="333333"/>
        </w:rPr>
        <w:t>Переяславская</w:t>
      </w:r>
      <w:proofErr w:type="spellEnd"/>
      <w:r>
        <w:rPr>
          <w:color w:val="333333"/>
        </w:rPr>
        <w:t xml:space="preserve"> Рада. Вхождение Левобережной Украины в состав России.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Русско-польская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война.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Русско-шведские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русско-турецкие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отношения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второй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половине XVII в. Завершение присоединения Сибири. Обмирщение культуры в XVII 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Быт и нравы допетровской Руси. Расширение культурных связей с Западной Европой.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Славяно-греко-латинская академия. Русские землепроходцы. Последние летописи. Новые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жанры в литературе. «Дивное узорочье» в зодчестве XVII в. Московское барокко. Симон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Ушаков.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Парсуна.</w:t>
      </w:r>
    </w:p>
    <w:p w:rsidR="00392767" w:rsidRDefault="008C1341">
      <w:pPr>
        <w:pStyle w:val="a3"/>
        <w:spacing w:before="1"/>
        <w:ind w:right="841"/>
      </w:pPr>
      <w:r>
        <w:rPr>
          <w:b/>
          <w:color w:val="333333"/>
        </w:rPr>
        <w:t xml:space="preserve">Россия при Петре I. </w:t>
      </w:r>
      <w:r>
        <w:rPr>
          <w:color w:val="333333"/>
        </w:rPr>
        <w:t>Предпосылки реформ первой четверти XVIII в. Стрелецкие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восстания. Регентство Софьи. Воцарение Петра I. Азовские походы. Создание флота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регулярной армии. Строительство мануфактур и заводов. Великое посольство. Северная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война.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Петербурга.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Полтавская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битва.</w:t>
      </w:r>
      <w:r>
        <w:rPr>
          <w:color w:val="333333"/>
          <w:spacing w:val="-4"/>
        </w:rPr>
        <w:t xml:space="preserve"> </w:t>
      </w:r>
      <w:proofErr w:type="spellStart"/>
      <w:r>
        <w:rPr>
          <w:color w:val="333333"/>
        </w:rPr>
        <w:t>Прутский</w:t>
      </w:r>
      <w:proofErr w:type="spellEnd"/>
      <w:r>
        <w:rPr>
          <w:color w:val="333333"/>
          <w:spacing w:val="-3"/>
        </w:rPr>
        <w:t xml:space="preserve"> </w:t>
      </w:r>
      <w:r>
        <w:rPr>
          <w:color w:val="333333"/>
        </w:rPr>
        <w:t>поход.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Восстание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Булавина.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Провозглашение России империей. Установление абсолютизма. Подчинение церкви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государству. Табель о рангах. Подушная подать. Превращение дворянства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господствующее, привилегированное сословие. Указ о престолонаследии. Светский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культуры.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Школа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математических 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навигационных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наук. Академия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наук.</w:t>
      </w:r>
    </w:p>
    <w:p w:rsidR="00392767" w:rsidRDefault="008C1341">
      <w:pPr>
        <w:pStyle w:val="a3"/>
        <w:ind w:right="1032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>
                <wp:simplePos x="0" y="0"/>
                <wp:positionH relativeFrom="page">
                  <wp:posOffset>3306445</wp:posOffset>
                </wp:positionH>
                <wp:positionV relativeFrom="paragraph">
                  <wp:posOffset>509270</wp:posOffset>
                </wp:positionV>
                <wp:extent cx="38100" cy="762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7620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42F8C6" id="Rectangle 2" o:spid="_x0000_s1026" style="position:absolute;margin-left:260.35pt;margin-top:40.1pt;width:3pt;height:.6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" fillcolor="#333" stroked="f">
                <w10:wrap anchorx="page"/>
              </v:rect>
            </w:pict>
          </mc:Fallback>
        </mc:AlternateContent>
      </w:r>
      <w:r>
        <w:rPr>
          <w:color w:val="333333"/>
        </w:rPr>
        <w:t>Гражданский шрифт. Регулярная планировка городов. Барокко в архитектуре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изобразительном искусстве. В. Растрелли. Европеизация быта и нравов. Роль петровских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преобразований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истории страны.</w:t>
      </w:r>
    </w:p>
    <w:p w:rsidR="00392767" w:rsidRDefault="008C1341">
      <w:pPr>
        <w:pStyle w:val="a3"/>
        <w:spacing w:before="1"/>
        <w:ind w:right="1384"/>
      </w:pPr>
      <w:r>
        <w:rPr>
          <w:b/>
          <w:color w:val="333333"/>
        </w:rPr>
        <w:t xml:space="preserve">Россия в 1725-1762 гг. </w:t>
      </w:r>
      <w:r>
        <w:rPr>
          <w:color w:val="333333"/>
        </w:rPr>
        <w:t>Причины дворцовых переворотов. Российские монархи эпохи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дворцовых переворотов.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гвардии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аристократии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государственной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жизни.</w:t>
      </w:r>
    </w:p>
    <w:p w:rsidR="00392767" w:rsidRDefault="008C1341">
      <w:pPr>
        <w:pStyle w:val="a3"/>
        <w:ind w:right="1491"/>
      </w:pPr>
      <w:r>
        <w:rPr>
          <w:color w:val="333333"/>
        </w:rPr>
        <w:t>Фаворитизм. Бироновщина. Расширение прав и привилегий дворянства. Манифест о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вольности дворянства.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Усиление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крепостного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права.</w:t>
      </w:r>
    </w:p>
    <w:p w:rsidR="00392767" w:rsidRDefault="00392767">
      <w:pPr>
        <w:sectPr w:rsidR="00392767">
          <w:pgSz w:w="11910" w:h="16840"/>
          <w:pgMar w:top="1040" w:right="0" w:bottom="280" w:left="820" w:header="720" w:footer="720" w:gutter="0"/>
          <w:cols w:space="720"/>
        </w:sectPr>
      </w:pPr>
    </w:p>
    <w:p w:rsidR="00392767" w:rsidRDefault="008C1341">
      <w:pPr>
        <w:pStyle w:val="a3"/>
        <w:spacing w:before="68"/>
        <w:ind w:right="855"/>
        <w:jc w:val="both"/>
      </w:pPr>
      <w:r>
        <w:rPr>
          <w:color w:val="333333"/>
        </w:rPr>
        <w:lastRenderedPageBreak/>
        <w:t>Войны с Персией и Турцией. Участие России в Семилетней войне. Вхождение в состав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казахских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земель.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Россия 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1762-1801 гг.</w:t>
      </w:r>
    </w:p>
    <w:p w:rsidR="00392767" w:rsidRDefault="008C1341">
      <w:pPr>
        <w:pStyle w:val="a3"/>
        <w:spacing w:before="1"/>
        <w:ind w:right="846"/>
        <w:jc w:val="both"/>
      </w:pPr>
      <w:r>
        <w:rPr>
          <w:color w:val="333333"/>
        </w:rPr>
        <w:t>Екатерина II. Просвещенный абсолютизм. «Золотой век» русского дворянства. Уложенная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комиссия.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Губернская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реформа.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Оформление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сословного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строя.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Жалованные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грамоты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дворянству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городам.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Расцвет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крепостничества.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Развитие капиталистического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уклада.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Социальные движения второй половины XVIII в. Е. Пугачев. Критика самодержавия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крепостничества.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Радищев.</w:t>
      </w:r>
    </w:p>
    <w:p w:rsidR="00392767" w:rsidRDefault="008C1341">
      <w:pPr>
        <w:pStyle w:val="a3"/>
        <w:ind w:right="846"/>
        <w:jc w:val="both"/>
      </w:pPr>
      <w:r>
        <w:rPr>
          <w:color w:val="333333"/>
        </w:rPr>
        <w:t>Русско-турецкие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войны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конца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XVIII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присоединение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Крыма,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Причерноморья,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Приазовья, </w:t>
      </w:r>
      <w:proofErr w:type="spellStart"/>
      <w:r>
        <w:rPr>
          <w:color w:val="333333"/>
        </w:rPr>
        <w:t>Прикубанья</w:t>
      </w:r>
      <w:proofErr w:type="spellEnd"/>
      <w:r>
        <w:rPr>
          <w:color w:val="333333"/>
        </w:rPr>
        <w:t xml:space="preserve"> и </w:t>
      </w:r>
      <w:proofErr w:type="spellStart"/>
      <w:r>
        <w:rPr>
          <w:color w:val="333333"/>
        </w:rPr>
        <w:t>Новороссии</w:t>
      </w:r>
      <w:proofErr w:type="spellEnd"/>
      <w:r>
        <w:rPr>
          <w:color w:val="333333"/>
        </w:rPr>
        <w:t>. Разделы Польши и вхождение в состав России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Правобережной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Украины,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части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Литвы,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Курляндии.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Великая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французская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революция.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Русское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военное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искусство.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Румянцев.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А.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Суворов.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Ф.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Ушаков.</w:t>
      </w:r>
    </w:p>
    <w:p w:rsidR="00392767" w:rsidRDefault="008C1341">
      <w:pPr>
        <w:pStyle w:val="a3"/>
        <w:ind w:right="856"/>
        <w:jc w:val="both"/>
      </w:pPr>
      <w:r>
        <w:rPr>
          <w:color w:val="333333"/>
        </w:rPr>
        <w:t>Павел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I.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Попытки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укрепления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режима.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Указ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наследовании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престола.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Манифест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трехдневной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барщине.</w:t>
      </w:r>
    </w:p>
    <w:p w:rsidR="00392767" w:rsidRDefault="008C1341">
      <w:pPr>
        <w:pStyle w:val="a3"/>
        <w:ind w:right="849"/>
        <w:jc w:val="both"/>
      </w:pPr>
      <w:r>
        <w:rPr>
          <w:color w:val="333333"/>
        </w:rPr>
        <w:t>Век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Просвещения.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Сословный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образования.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Народные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училища.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Шляхетские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корпуса.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М.В. Ломоносов.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Московского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университета.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Географические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экспедиции.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Литература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журналистика.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Крепостной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театр.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Возникновение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профессионального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театра.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Волков.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Классицизм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архитектуре,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изобразительном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музыкальном искусстве. Взаимодействие русской и западноевропейской культуры. Быт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нравы.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Дворянская</w:t>
      </w:r>
      <w:r>
        <w:rPr>
          <w:color w:val="333333"/>
          <w:spacing w:val="4"/>
        </w:rPr>
        <w:t xml:space="preserve"> </w:t>
      </w:r>
      <w:r>
        <w:rPr>
          <w:color w:val="333333"/>
        </w:rPr>
        <w:t>усадьба. Жизнь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крестьян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горожан.</w:t>
      </w:r>
    </w:p>
    <w:p w:rsidR="00392767" w:rsidRDefault="008C1341">
      <w:pPr>
        <w:pStyle w:val="2"/>
        <w:spacing w:before="6" w:line="274" w:lineRule="exact"/>
      </w:pPr>
      <w:r>
        <w:rPr>
          <w:color w:val="333333"/>
        </w:rPr>
        <w:t>Россия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начале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Александр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I.</w:t>
      </w:r>
    </w:p>
    <w:p w:rsidR="00392767" w:rsidRDefault="008C1341">
      <w:pPr>
        <w:pStyle w:val="a3"/>
        <w:ind w:right="847"/>
        <w:jc w:val="both"/>
      </w:pPr>
      <w:r>
        <w:rPr>
          <w:color w:val="333333"/>
        </w:rPr>
        <w:t>Социально-экономическое развитие в первой половине XIX в. Территория и население.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Кризис крепостного хозяйства. Отходничество. Внутренняя и внешняя торговля. Развитие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транспорта. Первые железные дороги. Развитие капиталистических отношений. Начало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промышленного переворота. Внутренняя и внешняя политика в первой четверти XIX 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Александр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I.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Негласный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комитет.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Указ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хлебопашцах.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Учреждение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Министерств.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Создание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Государственного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совета.</w:t>
      </w:r>
      <w:r>
        <w:rPr>
          <w:color w:val="333333"/>
          <w:spacing w:val="1"/>
        </w:rPr>
        <w:t xml:space="preserve"> </w:t>
      </w:r>
      <w:proofErr w:type="spellStart"/>
      <w:r>
        <w:rPr>
          <w:color w:val="333333"/>
        </w:rPr>
        <w:t>М.М.Сперанский</w:t>
      </w:r>
      <w:proofErr w:type="spellEnd"/>
      <w:r>
        <w:rPr>
          <w:color w:val="333333"/>
        </w:rPr>
        <w:t>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Участие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антифранцузских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коалициях.</w:t>
      </w:r>
      <w:r>
        <w:rPr>
          <w:color w:val="333333"/>
          <w:spacing w:val="1"/>
        </w:rPr>
        <w:t xml:space="preserve"> </w:t>
      </w:r>
      <w:proofErr w:type="spellStart"/>
      <w:r>
        <w:rPr>
          <w:color w:val="333333"/>
        </w:rPr>
        <w:t>Тильзитский</w:t>
      </w:r>
      <w:proofErr w:type="spellEnd"/>
      <w:r>
        <w:rPr>
          <w:color w:val="333333"/>
          <w:spacing w:val="1"/>
        </w:rPr>
        <w:t xml:space="preserve"> </w:t>
      </w:r>
      <w:r>
        <w:rPr>
          <w:color w:val="333333"/>
        </w:rPr>
        <w:t>мир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русско-французский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союз.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Континентальная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блокада.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Вхождение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Грузии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состав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Присоединение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Финляндии. Бухарестский мир с Турцией. Отечественная война 1812 г.: причины, планы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сторон,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военных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действий.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Барклай-де-Толли.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Кутузов.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Давыдов.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Бородинская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битва.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Народный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характер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войны.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Изгнание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наполеоновских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войск</w:t>
      </w:r>
      <w:r>
        <w:rPr>
          <w:color w:val="333333"/>
          <w:spacing w:val="60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Заграничные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походы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русской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армии.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Российская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дипломатия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Венском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конгрессе.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Священный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союз.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Усиление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консервативных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тенденций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внутренней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политике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после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Отечественной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войны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1812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А.А.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Аракчеев.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Военные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поселения. Цензурные ограничения. Движение декабристов. Первые тайные организации.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Северное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Южное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общества,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программы.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Восстание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Сенатской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площади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Петербурге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14 декабря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1825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Восстание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Черниговского полка.</w:t>
      </w:r>
    </w:p>
    <w:p w:rsidR="00392767" w:rsidRDefault="008C1341">
      <w:pPr>
        <w:pStyle w:val="2"/>
        <w:ind w:left="942"/>
      </w:pPr>
      <w:r>
        <w:rPr>
          <w:color w:val="333333"/>
        </w:rPr>
        <w:t>Россия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середине XIX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века.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Николай I</w:t>
      </w:r>
    </w:p>
    <w:p w:rsidR="00392767" w:rsidRDefault="008C1341">
      <w:pPr>
        <w:pStyle w:val="a3"/>
        <w:ind w:right="845"/>
        <w:jc w:val="both"/>
      </w:pPr>
      <w:r>
        <w:rPr>
          <w:color w:val="333333"/>
        </w:rPr>
        <w:t>Внутренняя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внешняя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политика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второй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четверти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Николай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I.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Усиление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самодержавной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власти.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Ужесточение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контроля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обществом.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III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Отделение.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А.Х.</w:t>
      </w:r>
      <w:r>
        <w:rPr>
          <w:color w:val="333333"/>
          <w:spacing w:val="1"/>
        </w:rPr>
        <w:t xml:space="preserve"> </w:t>
      </w:r>
      <w:proofErr w:type="spellStart"/>
      <w:r>
        <w:rPr>
          <w:color w:val="333333"/>
        </w:rPr>
        <w:t>Бенкендорф</w:t>
      </w:r>
      <w:proofErr w:type="spellEnd"/>
      <w:r>
        <w:rPr>
          <w:color w:val="333333"/>
        </w:rPr>
        <w:t>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Кодификация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законов.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«Манифест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почетном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гражданстве».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«Указ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обязанных крестьянах». Политика в области просвещения. Польское восстание 1830-1831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гг.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Общественная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мысль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общественные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движения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второй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четверти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Н.М.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Карамзин.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Теория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официальной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народности.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Кружки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конца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1820-х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1830-х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гг.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Славянофилы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западники.</w:t>
      </w:r>
      <w:r>
        <w:rPr>
          <w:color w:val="333333"/>
          <w:spacing w:val="-3"/>
        </w:rPr>
        <w:t xml:space="preserve"> </w:t>
      </w:r>
      <w:proofErr w:type="spellStart"/>
      <w:r>
        <w:rPr>
          <w:color w:val="333333"/>
        </w:rPr>
        <w:t>П.Я.Чаадаев</w:t>
      </w:r>
      <w:proofErr w:type="spellEnd"/>
      <w:r>
        <w:rPr>
          <w:color w:val="333333"/>
        </w:rPr>
        <w:t>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Русский утопический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социализм.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Петрашевцы.</w:t>
      </w:r>
    </w:p>
    <w:p w:rsidR="00392767" w:rsidRDefault="008C1341">
      <w:pPr>
        <w:pStyle w:val="a3"/>
        <w:ind w:right="850"/>
        <w:jc w:val="both"/>
      </w:pPr>
      <w:r>
        <w:rPr>
          <w:color w:val="333333"/>
        </w:rPr>
        <w:t>Внешняя политика второй четверти XIX в. Восточный вопрос. Россия и освобождение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Греции. Россия и революции в Европе. Вхождение Кавказа в состав России. Шамиль.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Кавказская война. Крымская война: причины, участники. Оборона Севастополя, ее герои.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Парижский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мир.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Причины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последствия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поражения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Крымской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войне.</w:t>
      </w:r>
    </w:p>
    <w:p w:rsidR="00392767" w:rsidRDefault="008C1341">
      <w:pPr>
        <w:pStyle w:val="a3"/>
        <w:ind w:right="853"/>
        <w:jc w:val="both"/>
      </w:pPr>
      <w:r>
        <w:rPr>
          <w:color w:val="333333"/>
        </w:rPr>
        <w:t>Русская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первой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половины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Создание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системы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общеобразовательных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учреждений. Успехи русской науки. </w:t>
      </w:r>
      <w:proofErr w:type="spellStart"/>
      <w:r>
        <w:rPr>
          <w:color w:val="333333"/>
        </w:rPr>
        <w:t>Н.И.Лобачевский</w:t>
      </w:r>
      <w:proofErr w:type="spellEnd"/>
      <w:r>
        <w:rPr>
          <w:color w:val="333333"/>
        </w:rPr>
        <w:t>. Открытие Антарктиды русскими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мореплавателями.</w:t>
      </w:r>
      <w:r>
        <w:rPr>
          <w:color w:val="333333"/>
          <w:spacing w:val="38"/>
        </w:rPr>
        <w:t xml:space="preserve"> </w:t>
      </w:r>
      <w:r>
        <w:rPr>
          <w:color w:val="333333"/>
        </w:rPr>
        <w:t>Становление</w:t>
      </w:r>
      <w:r>
        <w:rPr>
          <w:color w:val="333333"/>
          <w:spacing w:val="37"/>
        </w:rPr>
        <w:t xml:space="preserve"> </w:t>
      </w:r>
      <w:r>
        <w:rPr>
          <w:color w:val="333333"/>
        </w:rPr>
        <w:t>литературного</w:t>
      </w:r>
      <w:r>
        <w:rPr>
          <w:color w:val="333333"/>
          <w:spacing w:val="38"/>
        </w:rPr>
        <w:t xml:space="preserve"> </w:t>
      </w:r>
      <w:r>
        <w:rPr>
          <w:color w:val="333333"/>
        </w:rPr>
        <w:t>русского</w:t>
      </w:r>
      <w:r>
        <w:rPr>
          <w:color w:val="333333"/>
          <w:spacing w:val="38"/>
        </w:rPr>
        <w:t xml:space="preserve"> </w:t>
      </w:r>
      <w:r>
        <w:rPr>
          <w:color w:val="333333"/>
        </w:rPr>
        <w:t>языка.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Золотой</w:t>
      </w:r>
      <w:r>
        <w:rPr>
          <w:color w:val="333333"/>
          <w:spacing w:val="39"/>
        </w:rPr>
        <w:t xml:space="preserve"> </w:t>
      </w:r>
      <w:r>
        <w:rPr>
          <w:color w:val="333333"/>
        </w:rPr>
        <w:t>век</w:t>
      </w:r>
      <w:r>
        <w:rPr>
          <w:color w:val="333333"/>
          <w:spacing w:val="39"/>
        </w:rPr>
        <w:t xml:space="preserve"> </w:t>
      </w:r>
      <w:r>
        <w:rPr>
          <w:color w:val="333333"/>
        </w:rPr>
        <w:t>русской</w:t>
      </w:r>
    </w:p>
    <w:p w:rsidR="00392767" w:rsidRDefault="00392767">
      <w:pPr>
        <w:jc w:val="both"/>
        <w:sectPr w:rsidR="00392767">
          <w:pgSz w:w="11910" w:h="16840"/>
          <w:pgMar w:top="1040" w:right="0" w:bottom="280" w:left="820" w:header="720" w:footer="720" w:gutter="0"/>
          <w:cols w:space="720"/>
        </w:sectPr>
      </w:pPr>
    </w:p>
    <w:p w:rsidR="00392767" w:rsidRDefault="008C1341">
      <w:pPr>
        <w:pStyle w:val="a3"/>
        <w:spacing w:before="68"/>
        <w:ind w:right="841"/>
      </w:pPr>
      <w:r>
        <w:rPr>
          <w:color w:val="333333"/>
        </w:rPr>
        <w:lastRenderedPageBreak/>
        <w:t>поэзии.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стили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художественной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культуре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(сентиментализм,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романтизм,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реализм,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ампир).</w:t>
      </w:r>
    </w:p>
    <w:p w:rsidR="00392767" w:rsidRDefault="008C1341">
      <w:pPr>
        <w:pStyle w:val="a3"/>
        <w:spacing w:before="1"/>
        <w:ind w:right="1089"/>
      </w:pPr>
      <w:r>
        <w:rPr>
          <w:b/>
          <w:color w:val="333333"/>
        </w:rPr>
        <w:t xml:space="preserve">Великие реформы 60-70-х гг. XIX в. </w:t>
      </w:r>
      <w:r>
        <w:rPr>
          <w:color w:val="333333"/>
        </w:rPr>
        <w:t>Александр II. Предпосылки и подготовка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крестьянской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реформы.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Положение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19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февраля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1861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Отмена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крепостного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права.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Наделы.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Выкуп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выкупная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операция.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Повинности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временно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обязанных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крестьян.</w:t>
      </w:r>
    </w:p>
    <w:p w:rsidR="00392767" w:rsidRDefault="008C1341">
      <w:pPr>
        <w:pStyle w:val="a3"/>
        <w:ind w:right="841"/>
      </w:pPr>
      <w:r>
        <w:rPr>
          <w:color w:val="333333"/>
        </w:rPr>
        <w:t>Крестьянское самоуправление. Земская, городская, судебная реформы. Реформы в области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образования.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Военные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реформы.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Значение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реформ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60-70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гг.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XIX в.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истории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России.</w:t>
      </w:r>
    </w:p>
    <w:p w:rsidR="00392767" w:rsidRDefault="008C1341">
      <w:pPr>
        <w:pStyle w:val="a3"/>
        <w:ind w:right="994"/>
      </w:pPr>
      <w:r>
        <w:rPr>
          <w:color w:val="333333"/>
        </w:rPr>
        <w:t>Общественные движения 50-60-х гг. XIX в. Подъем общественного движения после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поражения в Крымской войне. А.И. Герцен и Н.И. Огарев. Вольная русская типография в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Лондоне.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«Полярная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звезда»,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«Колокол».</w:t>
      </w:r>
      <w:r>
        <w:rPr>
          <w:color w:val="333333"/>
          <w:spacing w:val="-4"/>
        </w:rPr>
        <w:t xml:space="preserve"> </w:t>
      </w:r>
      <w:proofErr w:type="spellStart"/>
      <w:r>
        <w:rPr>
          <w:color w:val="333333"/>
        </w:rPr>
        <w:t>Н.Г.Чернышевский</w:t>
      </w:r>
      <w:proofErr w:type="spellEnd"/>
      <w:r>
        <w:rPr>
          <w:color w:val="333333"/>
        </w:rPr>
        <w:t>.</w:t>
      </w:r>
      <w:r>
        <w:rPr>
          <w:color w:val="333333"/>
          <w:spacing w:val="-6"/>
        </w:rPr>
        <w:t xml:space="preserve"> </w:t>
      </w:r>
      <w:proofErr w:type="spellStart"/>
      <w:r>
        <w:rPr>
          <w:color w:val="333333"/>
        </w:rPr>
        <w:t>Н.А.Добролюбов</w:t>
      </w:r>
      <w:proofErr w:type="spellEnd"/>
      <w:r>
        <w:rPr>
          <w:color w:val="333333"/>
        </w:rPr>
        <w:t>.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Журнал</w:t>
      </w:r>
    </w:p>
    <w:p w:rsidR="00392767" w:rsidRDefault="008C1341">
      <w:pPr>
        <w:pStyle w:val="a3"/>
        <w:ind w:right="1124"/>
      </w:pPr>
      <w:r>
        <w:rPr>
          <w:color w:val="333333"/>
        </w:rPr>
        <w:t>«Современник». Революционные организации и кружки середины 60-х – начала 70-х гг.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в.</w:t>
      </w:r>
    </w:p>
    <w:p w:rsidR="00392767" w:rsidRDefault="008C1341">
      <w:pPr>
        <w:pStyle w:val="2"/>
        <w:spacing w:before="5" w:line="274" w:lineRule="exact"/>
      </w:pPr>
      <w:r>
        <w:rPr>
          <w:color w:val="333333"/>
        </w:rPr>
        <w:t>Россия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конце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в.</w:t>
      </w:r>
    </w:p>
    <w:p w:rsidR="00392767" w:rsidRDefault="008C1341">
      <w:pPr>
        <w:pStyle w:val="a3"/>
        <w:ind w:right="844"/>
        <w:jc w:val="both"/>
      </w:pPr>
      <w:r>
        <w:rPr>
          <w:color w:val="333333"/>
        </w:rPr>
        <w:t>Социально-экономическое развитие пореформенной России. Завершение промышленного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переворота.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Формирование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классов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индустриального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общества.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Фабрично-заводское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строительство.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Новые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промышленные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районы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отрасли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хозяйства.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Железнодорожное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строительство. Развитие капитализма в сельском хозяйстве. Остатки крепостничества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общинного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быта. Аграрной кризис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80-90-х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гг.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в.</w:t>
      </w:r>
    </w:p>
    <w:p w:rsidR="00392767" w:rsidRDefault="008C1341">
      <w:pPr>
        <w:pStyle w:val="a3"/>
        <w:ind w:right="846"/>
        <w:jc w:val="both"/>
      </w:pPr>
      <w:r>
        <w:rPr>
          <w:color w:val="333333"/>
        </w:rPr>
        <w:t xml:space="preserve">Кризис самодержавия на рубеже 70-80-х гг. XIX в. Политика лавирования. М.Т. </w:t>
      </w:r>
      <w:proofErr w:type="spellStart"/>
      <w:r>
        <w:rPr>
          <w:color w:val="333333"/>
        </w:rPr>
        <w:t>Лорис</w:t>
      </w:r>
      <w:proofErr w:type="spellEnd"/>
      <w:r>
        <w:rPr>
          <w:color w:val="333333"/>
        </w:rPr>
        <w:t>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Меликов.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Убийство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Александра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II.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Александр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III.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Манифест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незыблемости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самодержавия.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К.П.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Победоносцев.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Контрреформы.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Реакционная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политика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области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просвещения.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Национальная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политика самодержавия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конце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XIX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в.</w:t>
      </w:r>
    </w:p>
    <w:p w:rsidR="00392767" w:rsidRDefault="008C1341">
      <w:pPr>
        <w:pStyle w:val="a3"/>
        <w:ind w:right="846"/>
        <w:jc w:val="both"/>
      </w:pPr>
      <w:r>
        <w:rPr>
          <w:color w:val="333333"/>
        </w:rPr>
        <w:t>Общественные движения 70-90-х гг. XIX в. Земское движение. Идеология народничества.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М.А. Бакунин. П.Л. Лавров. П.Н. Ткачев. Н.К. Михайловский. Политические организации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народников. «Хождение в народ». Первые рабочие организации. Распространение идей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марксизма. Г.В. Плеханов. «Освобождение труда». П.Б. Струве и «легальный марксизм».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В.И.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Ленин.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«Союз борьбы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освобождение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рабочего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класса».</w:t>
      </w:r>
    </w:p>
    <w:p w:rsidR="00392767" w:rsidRDefault="008C1341">
      <w:pPr>
        <w:pStyle w:val="a3"/>
        <w:ind w:right="841"/>
      </w:pPr>
      <w:r>
        <w:rPr>
          <w:color w:val="333333"/>
        </w:rPr>
        <w:t>Внешняя политика во второй половине XIX в. Борьба за ликвидацию последствий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Крымской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войны.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А.М.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Горчаков.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Присоединение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Средней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Азии.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Народы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Российской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империи. Русско-турецкая война 1877-1878 гг. «Союз трех императоров». Сближение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России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Франции 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1890-х</w:t>
      </w:r>
    </w:p>
    <w:p w:rsidR="00392767" w:rsidRDefault="00392767">
      <w:pPr>
        <w:pStyle w:val="a3"/>
        <w:spacing w:before="4"/>
        <w:ind w:left="0"/>
      </w:pPr>
    </w:p>
    <w:p w:rsidR="00392767" w:rsidRDefault="008C1341">
      <w:pPr>
        <w:pStyle w:val="2"/>
        <w:ind w:left="1041" w:right="1011"/>
        <w:jc w:val="center"/>
      </w:pPr>
      <w:r>
        <w:rPr>
          <w:color w:val="333333"/>
        </w:rPr>
        <w:t>ТЕМАТИЧЕСКОЕ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ПЛАНИРОВАНИЕ</w:t>
      </w:r>
    </w:p>
    <w:p w:rsidR="00392767" w:rsidRDefault="00392767">
      <w:pPr>
        <w:pStyle w:val="a3"/>
        <w:ind w:left="0"/>
        <w:rPr>
          <w:b/>
          <w:sz w:val="20"/>
        </w:rPr>
      </w:pPr>
    </w:p>
    <w:p w:rsidR="00392767" w:rsidRDefault="00392767">
      <w:pPr>
        <w:pStyle w:val="a3"/>
        <w:ind w:left="0"/>
        <w:rPr>
          <w:b/>
          <w:sz w:val="20"/>
        </w:rPr>
      </w:pPr>
    </w:p>
    <w:p w:rsidR="00392767" w:rsidRDefault="00392767">
      <w:pPr>
        <w:pStyle w:val="a3"/>
        <w:spacing w:before="4" w:after="1"/>
        <w:ind w:left="0"/>
        <w:rPr>
          <w:b/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21"/>
        <w:gridCol w:w="3404"/>
        <w:gridCol w:w="3118"/>
      </w:tblGrid>
      <w:tr w:rsidR="00392767">
        <w:trPr>
          <w:trHeight w:val="1033"/>
        </w:trPr>
        <w:tc>
          <w:tcPr>
            <w:tcW w:w="540" w:type="dxa"/>
          </w:tcPr>
          <w:p w:rsidR="00392767" w:rsidRDefault="008C1341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п\п</w:t>
            </w:r>
          </w:p>
        </w:tc>
        <w:tc>
          <w:tcPr>
            <w:tcW w:w="3821" w:type="dxa"/>
          </w:tcPr>
          <w:p w:rsidR="00392767" w:rsidRDefault="008C134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3404" w:type="dxa"/>
          </w:tcPr>
          <w:p w:rsidR="00392767" w:rsidRDefault="008C134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Форма</w:t>
            </w:r>
          </w:p>
          <w:p w:rsidR="00392767" w:rsidRDefault="00392767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392767" w:rsidRDefault="008C13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</w:p>
        </w:tc>
        <w:tc>
          <w:tcPr>
            <w:tcW w:w="3118" w:type="dxa"/>
          </w:tcPr>
          <w:p w:rsidR="00392767" w:rsidRDefault="008C1341">
            <w:pPr>
              <w:pStyle w:val="TableParagraph"/>
              <w:spacing w:line="273" w:lineRule="exact"/>
              <w:ind w:left="16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392767">
        <w:trPr>
          <w:trHeight w:val="1896"/>
        </w:trPr>
        <w:tc>
          <w:tcPr>
            <w:tcW w:w="540" w:type="dxa"/>
          </w:tcPr>
          <w:p w:rsidR="00392767" w:rsidRDefault="008C134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3821" w:type="dxa"/>
          </w:tcPr>
          <w:p w:rsidR="00392767" w:rsidRDefault="008C1341">
            <w:pPr>
              <w:pStyle w:val="TableParagraph"/>
              <w:tabs>
                <w:tab w:val="left" w:pos="1913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z w:val="24"/>
              </w:rPr>
              <w:tab/>
              <w:t>экзаменационной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 в формате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ГИА. 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демонстрационным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бланков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экзаменационной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404" w:type="dxa"/>
          </w:tcPr>
          <w:p w:rsidR="00392767" w:rsidRDefault="008C1341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бланков</w:t>
            </w:r>
          </w:p>
        </w:tc>
        <w:tc>
          <w:tcPr>
            <w:tcW w:w="3118" w:type="dxa"/>
          </w:tcPr>
          <w:p w:rsidR="00392767" w:rsidRDefault="008C1341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392767">
        <w:trPr>
          <w:trHeight w:val="1896"/>
        </w:trPr>
        <w:tc>
          <w:tcPr>
            <w:tcW w:w="540" w:type="dxa"/>
          </w:tcPr>
          <w:p w:rsidR="00392767" w:rsidRDefault="008C134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1" w:type="dxa"/>
          </w:tcPr>
          <w:p w:rsidR="00392767" w:rsidRDefault="008C1341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Киевская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Русь.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Восточные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славяне: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первых князьях. Культура древней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</w:p>
        </w:tc>
        <w:tc>
          <w:tcPr>
            <w:tcW w:w="3404" w:type="dxa"/>
          </w:tcPr>
          <w:p w:rsidR="00392767" w:rsidRDefault="008C134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Лекция,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3118" w:type="dxa"/>
          </w:tcPr>
          <w:p w:rsidR="00392767" w:rsidRDefault="008C1341">
            <w:pPr>
              <w:pStyle w:val="TableParagraph"/>
              <w:tabs>
                <w:tab w:val="left" w:pos="2133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Конспектирование,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</w:tbl>
    <w:p w:rsidR="00392767" w:rsidRDefault="00392767">
      <w:pPr>
        <w:rPr>
          <w:sz w:val="24"/>
        </w:rPr>
        <w:sectPr w:rsidR="00392767">
          <w:pgSz w:w="11910" w:h="16840"/>
          <w:pgMar w:top="1040" w:right="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21"/>
        <w:gridCol w:w="3404"/>
        <w:gridCol w:w="3118"/>
      </w:tblGrid>
      <w:tr w:rsidR="00392767">
        <w:trPr>
          <w:trHeight w:val="2414"/>
        </w:trPr>
        <w:tc>
          <w:tcPr>
            <w:tcW w:w="540" w:type="dxa"/>
          </w:tcPr>
          <w:p w:rsidR="00392767" w:rsidRDefault="008C134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3821" w:type="dxa"/>
          </w:tcPr>
          <w:p w:rsidR="00392767" w:rsidRDefault="008C1341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княжества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 удельного периода (начало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 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первая половина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в.)</w:t>
            </w:r>
          </w:p>
          <w:p w:rsidR="00392767" w:rsidRDefault="008C1341">
            <w:pPr>
              <w:pStyle w:val="TableParagraph"/>
              <w:spacing w:before="231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Монгольское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завоевание.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Экспансия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Александр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Невский</w:t>
            </w:r>
          </w:p>
        </w:tc>
        <w:tc>
          <w:tcPr>
            <w:tcW w:w="3404" w:type="dxa"/>
          </w:tcPr>
          <w:p w:rsidR="00392767" w:rsidRDefault="008C134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Лекция,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3118" w:type="dxa"/>
          </w:tcPr>
          <w:p w:rsidR="00392767" w:rsidRDefault="008C1341">
            <w:pPr>
              <w:pStyle w:val="TableParagraph"/>
              <w:ind w:left="106" w:right="91"/>
              <w:rPr>
                <w:sz w:val="24"/>
              </w:rPr>
            </w:pPr>
            <w:r>
              <w:rPr>
                <w:sz w:val="24"/>
              </w:rPr>
              <w:t>Работа в группах, отработка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392767">
        <w:trPr>
          <w:trHeight w:val="2964"/>
        </w:trPr>
        <w:tc>
          <w:tcPr>
            <w:tcW w:w="540" w:type="dxa"/>
          </w:tcPr>
          <w:p w:rsidR="00392767" w:rsidRDefault="008C134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3821" w:type="dxa"/>
          </w:tcPr>
          <w:p w:rsidR="00392767" w:rsidRDefault="008C1341">
            <w:pPr>
              <w:pStyle w:val="TableParagraph"/>
              <w:tabs>
                <w:tab w:val="left" w:pos="2363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z w:val="24"/>
              </w:rPr>
              <w:tab/>
              <w:t>предпосылок</w:t>
            </w:r>
          </w:p>
          <w:p w:rsidR="00392767" w:rsidRDefault="008C1341">
            <w:pPr>
              <w:pStyle w:val="TableParagraph"/>
              <w:tabs>
                <w:tab w:val="left" w:pos="2428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Российского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(вторая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половина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XIII</w:t>
            </w:r>
          </w:p>
          <w:p w:rsidR="00392767" w:rsidRDefault="008C13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середина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вв.)</w:t>
            </w:r>
          </w:p>
          <w:p w:rsidR="00392767" w:rsidRDefault="00392767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392767" w:rsidRDefault="008C1341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Российское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Грозный.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Опричнина.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гос-ва.</w:t>
            </w:r>
          </w:p>
        </w:tc>
        <w:tc>
          <w:tcPr>
            <w:tcW w:w="3404" w:type="dxa"/>
          </w:tcPr>
          <w:p w:rsidR="00392767" w:rsidRDefault="008C134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Лекция,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3118" w:type="dxa"/>
          </w:tcPr>
          <w:p w:rsidR="00392767" w:rsidRDefault="008C1341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392767">
        <w:trPr>
          <w:trHeight w:val="1343"/>
        </w:trPr>
        <w:tc>
          <w:tcPr>
            <w:tcW w:w="540" w:type="dxa"/>
          </w:tcPr>
          <w:p w:rsidR="00392767" w:rsidRDefault="008C134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3821" w:type="dxa"/>
          </w:tcPr>
          <w:p w:rsidR="00392767" w:rsidRDefault="008C1341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Россия в XVII в. Смутное время.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Романовых.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Церковный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раскол.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пол XVI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3404" w:type="dxa"/>
          </w:tcPr>
          <w:p w:rsidR="00392767" w:rsidRDefault="008C134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Лекция,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3118" w:type="dxa"/>
          </w:tcPr>
          <w:p w:rsidR="00392767" w:rsidRDefault="008C1341">
            <w:pPr>
              <w:pStyle w:val="TableParagraph"/>
              <w:ind w:left="106" w:right="1015"/>
              <w:rPr>
                <w:sz w:val="24"/>
              </w:rPr>
            </w:pPr>
            <w:r>
              <w:rPr>
                <w:spacing w:val="-1"/>
                <w:sz w:val="24"/>
              </w:rPr>
              <w:t>Конспектирование,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392767">
        <w:trPr>
          <w:trHeight w:val="1067"/>
        </w:trPr>
        <w:tc>
          <w:tcPr>
            <w:tcW w:w="540" w:type="dxa"/>
          </w:tcPr>
          <w:p w:rsidR="00392767" w:rsidRDefault="008C134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9-</w:t>
            </w:r>
          </w:p>
          <w:p w:rsidR="00392767" w:rsidRDefault="008C13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21" w:type="dxa"/>
          </w:tcPr>
          <w:p w:rsidR="00392767" w:rsidRDefault="008C1341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четверти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Северная война.</w:t>
            </w:r>
          </w:p>
        </w:tc>
        <w:tc>
          <w:tcPr>
            <w:tcW w:w="3404" w:type="dxa"/>
          </w:tcPr>
          <w:p w:rsidR="00392767" w:rsidRDefault="008C134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Лекция,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3118" w:type="dxa"/>
          </w:tcPr>
          <w:p w:rsidR="00392767" w:rsidRDefault="008C1341">
            <w:pPr>
              <w:pStyle w:val="TableParagraph"/>
              <w:tabs>
                <w:tab w:val="left" w:pos="2133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</w:tc>
      </w:tr>
      <w:tr w:rsidR="00392767">
        <w:trPr>
          <w:trHeight w:val="791"/>
        </w:trPr>
        <w:tc>
          <w:tcPr>
            <w:tcW w:w="540" w:type="dxa"/>
          </w:tcPr>
          <w:p w:rsidR="00392767" w:rsidRDefault="008C134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21" w:type="dxa"/>
          </w:tcPr>
          <w:p w:rsidR="00392767" w:rsidRDefault="008C1341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1725-1762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Дворцовые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перевороты.</w:t>
            </w:r>
          </w:p>
        </w:tc>
        <w:tc>
          <w:tcPr>
            <w:tcW w:w="3404" w:type="dxa"/>
          </w:tcPr>
          <w:p w:rsidR="00392767" w:rsidRDefault="008C134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Лекция,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3118" w:type="dxa"/>
          </w:tcPr>
          <w:p w:rsidR="00392767" w:rsidRDefault="008C1341">
            <w:pPr>
              <w:pStyle w:val="TableParagraph"/>
              <w:ind w:left="106" w:right="1015"/>
              <w:rPr>
                <w:sz w:val="24"/>
              </w:rPr>
            </w:pPr>
            <w:r>
              <w:rPr>
                <w:spacing w:val="-1"/>
                <w:sz w:val="24"/>
              </w:rPr>
              <w:t>Конспектирование,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392767">
        <w:trPr>
          <w:trHeight w:val="791"/>
        </w:trPr>
        <w:tc>
          <w:tcPr>
            <w:tcW w:w="540" w:type="dxa"/>
          </w:tcPr>
          <w:p w:rsidR="00392767" w:rsidRDefault="008C134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21" w:type="dxa"/>
          </w:tcPr>
          <w:p w:rsidR="00392767" w:rsidRDefault="008C1341">
            <w:pPr>
              <w:pStyle w:val="TableParagraph"/>
              <w:tabs>
                <w:tab w:val="left" w:pos="1105"/>
                <w:tab w:val="left" w:pos="1511"/>
                <w:tab w:val="left" w:pos="2489"/>
                <w:tab w:val="left" w:pos="3206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начале</w:t>
            </w:r>
            <w:r>
              <w:rPr>
                <w:sz w:val="24"/>
              </w:rPr>
              <w:tab/>
              <w:t>XIX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Александр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</w:p>
        </w:tc>
        <w:tc>
          <w:tcPr>
            <w:tcW w:w="3404" w:type="dxa"/>
          </w:tcPr>
          <w:p w:rsidR="00392767" w:rsidRDefault="008C134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Лекция,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3118" w:type="dxa"/>
          </w:tcPr>
          <w:p w:rsidR="00392767" w:rsidRDefault="008C1341">
            <w:pPr>
              <w:pStyle w:val="TableParagraph"/>
              <w:ind w:left="106" w:right="1015"/>
              <w:rPr>
                <w:sz w:val="24"/>
              </w:rPr>
            </w:pPr>
            <w:r>
              <w:rPr>
                <w:spacing w:val="-1"/>
                <w:sz w:val="24"/>
              </w:rPr>
              <w:t>Конспектирование,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392767">
        <w:trPr>
          <w:trHeight w:val="791"/>
        </w:trPr>
        <w:tc>
          <w:tcPr>
            <w:tcW w:w="540" w:type="dxa"/>
          </w:tcPr>
          <w:p w:rsidR="00392767" w:rsidRDefault="008C134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821" w:type="dxa"/>
          </w:tcPr>
          <w:p w:rsidR="00392767" w:rsidRDefault="008C1341">
            <w:pPr>
              <w:pStyle w:val="TableParagraph"/>
              <w:tabs>
                <w:tab w:val="left" w:pos="1046"/>
                <w:tab w:val="left" w:pos="1391"/>
                <w:tab w:val="left" w:pos="2550"/>
                <w:tab w:val="left" w:pos="3207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середине</w:t>
            </w:r>
            <w:r>
              <w:rPr>
                <w:sz w:val="24"/>
              </w:rPr>
              <w:tab/>
              <w:t>XIX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Николай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</w:p>
        </w:tc>
        <w:tc>
          <w:tcPr>
            <w:tcW w:w="3404" w:type="dxa"/>
          </w:tcPr>
          <w:p w:rsidR="00392767" w:rsidRDefault="008C134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Лекция,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3118" w:type="dxa"/>
          </w:tcPr>
          <w:p w:rsidR="00392767" w:rsidRDefault="008C1341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Конспектирование</w:t>
            </w:r>
          </w:p>
        </w:tc>
      </w:tr>
      <w:tr w:rsidR="00392767">
        <w:trPr>
          <w:trHeight w:val="794"/>
        </w:trPr>
        <w:tc>
          <w:tcPr>
            <w:tcW w:w="540" w:type="dxa"/>
          </w:tcPr>
          <w:p w:rsidR="00392767" w:rsidRDefault="008C134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821" w:type="dxa"/>
          </w:tcPr>
          <w:p w:rsidR="00392767" w:rsidRDefault="008C1341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Великие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60-70-х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3404" w:type="dxa"/>
          </w:tcPr>
          <w:p w:rsidR="00392767" w:rsidRDefault="008C134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Лекция,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3118" w:type="dxa"/>
          </w:tcPr>
          <w:p w:rsidR="00392767" w:rsidRDefault="008C1341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</w:p>
        </w:tc>
      </w:tr>
      <w:tr w:rsidR="00392767">
        <w:trPr>
          <w:trHeight w:val="561"/>
        </w:trPr>
        <w:tc>
          <w:tcPr>
            <w:tcW w:w="540" w:type="dxa"/>
          </w:tcPr>
          <w:p w:rsidR="00392767" w:rsidRDefault="008C134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821" w:type="dxa"/>
          </w:tcPr>
          <w:p w:rsidR="00392767" w:rsidRDefault="008C134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3404" w:type="dxa"/>
          </w:tcPr>
          <w:p w:rsidR="00392767" w:rsidRDefault="008C134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Лекция,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3118" w:type="dxa"/>
          </w:tcPr>
          <w:p w:rsidR="00392767" w:rsidRDefault="008C1341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</w:p>
        </w:tc>
      </w:tr>
      <w:tr w:rsidR="00392767">
        <w:trPr>
          <w:trHeight w:val="791"/>
        </w:trPr>
        <w:tc>
          <w:tcPr>
            <w:tcW w:w="540" w:type="dxa"/>
          </w:tcPr>
          <w:p w:rsidR="00392767" w:rsidRDefault="008C134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16-</w:t>
            </w:r>
          </w:p>
          <w:p w:rsidR="00392767" w:rsidRDefault="008C13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821" w:type="dxa"/>
          </w:tcPr>
          <w:p w:rsidR="00392767" w:rsidRDefault="008C134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3404" w:type="dxa"/>
          </w:tcPr>
          <w:p w:rsidR="00392767" w:rsidRDefault="008C134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3118" w:type="dxa"/>
          </w:tcPr>
          <w:p w:rsidR="00392767" w:rsidRDefault="008C1341">
            <w:pPr>
              <w:pStyle w:val="TableParagraph"/>
              <w:tabs>
                <w:tab w:val="left" w:pos="1775"/>
                <w:tab w:val="left" w:pos="2142"/>
              </w:tabs>
              <w:ind w:left="106" w:right="101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формате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ГИА</w:t>
            </w:r>
          </w:p>
        </w:tc>
      </w:tr>
      <w:tr w:rsidR="00392767">
        <w:trPr>
          <w:trHeight w:val="563"/>
        </w:trPr>
        <w:tc>
          <w:tcPr>
            <w:tcW w:w="540" w:type="dxa"/>
          </w:tcPr>
          <w:p w:rsidR="00392767" w:rsidRDefault="003927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1" w:type="dxa"/>
          </w:tcPr>
          <w:p w:rsidR="00392767" w:rsidRDefault="003927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392767" w:rsidRDefault="0039276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392767" w:rsidRDefault="0039276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92767" w:rsidRDefault="00392767">
      <w:pPr>
        <w:rPr>
          <w:sz w:val="24"/>
        </w:rPr>
        <w:sectPr w:rsidR="00392767">
          <w:pgSz w:w="11910" w:h="16840"/>
          <w:pgMar w:top="1120" w:right="0" w:bottom="280" w:left="820" w:header="720" w:footer="720" w:gutter="0"/>
          <w:cols w:space="720"/>
        </w:sectPr>
      </w:pPr>
    </w:p>
    <w:p w:rsidR="00392767" w:rsidRDefault="00392767">
      <w:pPr>
        <w:pStyle w:val="a3"/>
        <w:spacing w:before="4"/>
        <w:ind w:left="0"/>
        <w:rPr>
          <w:b/>
          <w:sz w:val="17"/>
        </w:rPr>
      </w:pPr>
    </w:p>
    <w:sectPr w:rsidR="00392767">
      <w:pgSz w:w="11910" w:h="16840"/>
      <w:pgMar w:top="1580" w:right="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767"/>
    <w:rsid w:val="0006225C"/>
    <w:rsid w:val="00392767"/>
    <w:rsid w:val="008C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19979"/>
  <w15:docId w15:val="{E8235507-C711-4DF6-9C6C-B13F728E5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64" w:right="1011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882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82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2776</Words>
  <Characters>15827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volik</cp:lastModifiedBy>
  <cp:revision>3</cp:revision>
  <dcterms:created xsi:type="dcterms:W3CDTF">2024-08-25T10:51:00Z</dcterms:created>
  <dcterms:modified xsi:type="dcterms:W3CDTF">2024-08-31T16:03:00Z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2024-08-25T00:00:00Z</vt:filetime>
  </property>
</Properties>
</file>